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19C05" w14:textId="77777777" w:rsidR="001912E2" w:rsidRPr="00505156" w:rsidRDefault="00505156" w:rsidP="00916985">
      <w:pPr>
        <w:spacing w:line="320" w:lineRule="auto"/>
        <w:ind w:right="83"/>
        <w:rPr>
          <w:rFonts w:cs="Times New Roman"/>
          <w:b/>
          <w:sz w:val="24"/>
          <w:szCs w:val="24"/>
        </w:rPr>
      </w:pPr>
      <w:r>
        <w:rPr>
          <w:rFonts w:cs="Times New Roman"/>
          <w:b/>
          <w:sz w:val="24"/>
          <w:szCs w:val="24"/>
        </w:rPr>
        <w:t>PRESS RELEASE</w:t>
      </w:r>
    </w:p>
    <w:p w14:paraId="569B619A" w14:textId="77777777" w:rsidR="0075158C" w:rsidRPr="00505156" w:rsidRDefault="001912E2" w:rsidP="00DA3427">
      <w:pPr>
        <w:spacing w:after="240" w:line="320" w:lineRule="auto"/>
        <w:ind w:right="83"/>
        <w:rPr>
          <w:rFonts w:cs="Times New Roman"/>
          <w:sz w:val="24"/>
          <w:szCs w:val="24"/>
        </w:rPr>
      </w:pPr>
      <w:r w:rsidRPr="00505156">
        <w:rPr>
          <w:rFonts w:cs="Times New Roman"/>
          <w:sz w:val="24"/>
          <w:szCs w:val="24"/>
        </w:rPr>
        <w:t>Pra</w:t>
      </w:r>
      <w:r w:rsidR="00505156">
        <w:rPr>
          <w:rFonts w:cs="Times New Roman"/>
          <w:sz w:val="24"/>
          <w:szCs w:val="24"/>
        </w:rPr>
        <w:t>gue</w:t>
      </w:r>
      <w:r w:rsidRPr="00505156">
        <w:rPr>
          <w:rFonts w:cs="Times New Roman"/>
          <w:sz w:val="24"/>
          <w:szCs w:val="24"/>
        </w:rPr>
        <w:t xml:space="preserve">, </w:t>
      </w:r>
      <w:r w:rsidR="00505156" w:rsidRPr="00505156">
        <w:rPr>
          <w:rFonts w:cs="Times New Roman"/>
          <w:sz w:val="24"/>
          <w:szCs w:val="24"/>
        </w:rPr>
        <w:t>February 19</w:t>
      </w:r>
      <w:r w:rsidR="00505156" w:rsidRPr="00505156">
        <w:rPr>
          <w:rFonts w:cs="Times New Roman"/>
          <w:sz w:val="24"/>
          <w:szCs w:val="24"/>
          <w:vertAlign w:val="superscript"/>
        </w:rPr>
        <w:t>th</w:t>
      </w:r>
      <w:r w:rsidRPr="00505156">
        <w:rPr>
          <w:rFonts w:cs="Times New Roman"/>
          <w:sz w:val="24"/>
          <w:szCs w:val="24"/>
        </w:rPr>
        <w:t xml:space="preserve"> 201</w:t>
      </w:r>
      <w:r w:rsidR="00B367A8" w:rsidRPr="00505156">
        <w:rPr>
          <w:rFonts w:cs="Times New Roman"/>
          <w:sz w:val="24"/>
          <w:szCs w:val="24"/>
        </w:rPr>
        <w:t>9</w:t>
      </w:r>
    </w:p>
    <w:p w14:paraId="21FC3F77" w14:textId="77777777" w:rsidR="00EF1FF3" w:rsidRPr="00505156" w:rsidRDefault="00505156" w:rsidP="000929DE">
      <w:pPr>
        <w:pStyle w:val="Zkladntext"/>
        <w:spacing w:line="319" w:lineRule="auto"/>
        <w:ind w:right="83"/>
        <w:jc w:val="both"/>
        <w:rPr>
          <w:b/>
          <w:sz w:val="28"/>
          <w:szCs w:val="28"/>
        </w:rPr>
      </w:pPr>
      <w:r>
        <w:rPr>
          <w:b/>
          <w:sz w:val="28"/>
          <w:szCs w:val="28"/>
        </w:rPr>
        <w:t>Parcel delivery provider GLS</w:t>
      </w:r>
      <w:r w:rsidR="00AF77F7" w:rsidRPr="00505156">
        <w:rPr>
          <w:b/>
          <w:sz w:val="28"/>
          <w:szCs w:val="28"/>
        </w:rPr>
        <w:t xml:space="preserve"> </w:t>
      </w:r>
      <w:r>
        <w:rPr>
          <w:b/>
          <w:sz w:val="28"/>
          <w:szCs w:val="28"/>
        </w:rPr>
        <w:t xml:space="preserve">opens </w:t>
      </w:r>
      <w:proofErr w:type="spellStart"/>
      <w:r w:rsidR="00AF77F7" w:rsidRPr="00505156">
        <w:rPr>
          <w:b/>
          <w:sz w:val="28"/>
          <w:szCs w:val="28"/>
        </w:rPr>
        <w:t>ParcelShop</w:t>
      </w:r>
      <w:r>
        <w:rPr>
          <w:b/>
          <w:sz w:val="28"/>
          <w:szCs w:val="28"/>
        </w:rPr>
        <w:t>s</w:t>
      </w:r>
      <w:proofErr w:type="spellEnd"/>
      <w:r w:rsidR="00AF77F7" w:rsidRPr="00505156">
        <w:rPr>
          <w:b/>
          <w:sz w:val="28"/>
          <w:szCs w:val="28"/>
        </w:rPr>
        <w:t xml:space="preserve"> </w:t>
      </w:r>
      <w:r>
        <w:rPr>
          <w:b/>
          <w:sz w:val="28"/>
          <w:szCs w:val="28"/>
        </w:rPr>
        <w:t xml:space="preserve">in stores of </w:t>
      </w:r>
      <w:r w:rsidRPr="00505156">
        <w:rPr>
          <w:b/>
          <w:sz w:val="28"/>
          <w:szCs w:val="28"/>
        </w:rPr>
        <w:t>Carmelite Publishing House</w:t>
      </w:r>
      <w:r w:rsidR="00AF77F7" w:rsidRPr="00505156">
        <w:rPr>
          <w:b/>
          <w:sz w:val="28"/>
          <w:szCs w:val="28"/>
        </w:rPr>
        <w:t xml:space="preserve">, </w:t>
      </w:r>
      <w:r>
        <w:rPr>
          <w:b/>
          <w:sz w:val="28"/>
          <w:szCs w:val="28"/>
        </w:rPr>
        <w:t xml:space="preserve">there is already over 330 GLS </w:t>
      </w:r>
      <w:proofErr w:type="spellStart"/>
      <w:r>
        <w:rPr>
          <w:b/>
          <w:sz w:val="28"/>
          <w:szCs w:val="28"/>
        </w:rPr>
        <w:t>ParcelShops</w:t>
      </w:r>
      <w:proofErr w:type="spellEnd"/>
      <w:r>
        <w:rPr>
          <w:b/>
          <w:sz w:val="28"/>
          <w:szCs w:val="28"/>
        </w:rPr>
        <w:t xml:space="preserve"> in Czech Republic</w:t>
      </w:r>
      <w:r w:rsidR="004F6BC1" w:rsidRPr="00505156">
        <w:rPr>
          <w:b/>
          <w:sz w:val="28"/>
          <w:szCs w:val="28"/>
        </w:rPr>
        <w:t xml:space="preserve"> </w:t>
      </w:r>
    </w:p>
    <w:p w14:paraId="651B8EFF" w14:textId="2C147ED6" w:rsidR="002B4979" w:rsidRPr="00505156" w:rsidRDefault="00505156" w:rsidP="0043663A">
      <w:pPr>
        <w:pStyle w:val="Zkladntext"/>
        <w:spacing w:after="240" w:line="319" w:lineRule="auto"/>
        <w:ind w:right="83"/>
        <w:jc w:val="both"/>
        <w:rPr>
          <w:b/>
          <w:color w:val="000000" w:themeColor="text1"/>
          <w:sz w:val="22"/>
          <w:szCs w:val="22"/>
        </w:rPr>
      </w:pPr>
      <w:r>
        <w:rPr>
          <w:b/>
          <w:color w:val="000000" w:themeColor="text1"/>
          <w:sz w:val="22"/>
          <w:szCs w:val="22"/>
        </w:rPr>
        <w:t xml:space="preserve">International parcel delivery provider GLS further strengthens its network of </w:t>
      </w:r>
      <w:proofErr w:type="spellStart"/>
      <w:r>
        <w:rPr>
          <w:b/>
          <w:color w:val="000000" w:themeColor="text1"/>
          <w:sz w:val="22"/>
          <w:szCs w:val="22"/>
        </w:rPr>
        <w:t>ParcelShops</w:t>
      </w:r>
      <w:proofErr w:type="spellEnd"/>
      <w:r>
        <w:rPr>
          <w:b/>
          <w:color w:val="000000" w:themeColor="text1"/>
          <w:sz w:val="22"/>
          <w:szCs w:val="22"/>
        </w:rPr>
        <w:t>. Customers can now pick up and send their parcels in 11 stores of Carmelite Publishing House.</w:t>
      </w:r>
      <w:r w:rsidR="00595A6E" w:rsidRPr="00505156">
        <w:rPr>
          <w:b/>
          <w:color w:val="000000" w:themeColor="text1"/>
          <w:sz w:val="22"/>
          <w:szCs w:val="22"/>
        </w:rPr>
        <w:t xml:space="preserve"> </w:t>
      </w:r>
      <w:r>
        <w:rPr>
          <w:b/>
          <w:color w:val="000000" w:themeColor="text1"/>
          <w:sz w:val="22"/>
          <w:szCs w:val="22"/>
        </w:rPr>
        <w:t xml:space="preserve">Seven stores of the Publishing Houses network </w:t>
      </w:r>
      <w:r w:rsidR="009C52B6">
        <w:rPr>
          <w:b/>
          <w:color w:val="000000" w:themeColor="text1"/>
          <w:sz w:val="22"/>
          <w:szCs w:val="22"/>
        </w:rPr>
        <w:t>are</w:t>
      </w:r>
      <w:r>
        <w:rPr>
          <w:b/>
          <w:color w:val="000000" w:themeColor="text1"/>
          <w:sz w:val="22"/>
          <w:szCs w:val="22"/>
        </w:rPr>
        <w:t xml:space="preserve"> already active</w:t>
      </w:r>
      <w:r w:rsidR="009C52B6">
        <w:rPr>
          <w:b/>
          <w:color w:val="000000" w:themeColor="text1"/>
          <w:sz w:val="22"/>
          <w:szCs w:val="22"/>
        </w:rPr>
        <w:t xml:space="preserve">, activation of the remaining bookstores is in progress. GLS is planning to increase the total number of </w:t>
      </w:r>
      <w:proofErr w:type="spellStart"/>
      <w:r w:rsidR="009C52B6">
        <w:rPr>
          <w:b/>
          <w:color w:val="000000" w:themeColor="text1"/>
          <w:sz w:val="22"/>
          <w:szCs w:val="22"/>
        </w:rPr>
        <w:t>ParcelShop</w:t>
      </w:r>
      <w:r w:rsidR="00E76A94">
        <w:rPr>
          <w:b/>
          <w:color w:val="000000" w:themeColor="text1"/>
          <w:sz w:val="22"/>
          <w:szCs w:val="22"/>
        </w:rPr>
        <w:t>s</w:t>
      </w:r>
      <w:proofErr w:type="spellEnd"/>
      <w:r w:rsidR="009C52B6">
        <w:rPr>
          <w:b/>
          <w:color w:val="000000" w:themeColor="text1"/>
          <w:sz w:val="22"/>
          <w:szCs w:val="22"/>
        </w:rPr>
        <w:t xml:space="preserve"> to 500.</w:t>
      </w:r>
    </w:p>
    <w:p w14:paraId="6D49B383" w14:textId="365A7841" w:rsidR="007B24AA" w:rsidRPr="00505156" w:rsidRDefault="009C52B6" w:rsidP="00AB5F46">
      <w:pPr>
        <w:pStyle w:val="Zkladntext"/>
        <w:spacing w:after="240" w:line="319" w:lineRule="auto"/>
        <w:ind w:right="83"/>
        <w:jc w:val="both"/>
        <w:rPr>
          <w:color w:val="000000" w:themeColor="text1"/>
          <w:sz w:val="22"/>
          <w:szCs w:val="22"/>
        </w:rPr>
      </w:pPr>
      <w:r>
        <w:rPr>
          <w:color w:val="000000" w:themeColor="text1"/>
          <w:sz w:val="22"/>
          <w:szCs w:val="22"/>
        </w:rPr>
        <w:t>Parcel delivery provider</w:t>
      </w:r>
      <w:r w:rsidR="00863911" w:rsidRPr="00505156">
        <w:rPr>
          <w:color w:val="000000" w:themeColor="text1"/>
          <w:sz w:val="22"/>
          <w:szCs w:val="22"/>
        </w:rPr>
        <w:t xml:space="preserve"> </w:t>
      </w:r>
      <w:r w:rsidR="00024757" w:rsidRPr="00505156">
        <w:rPr>
          <w:color w:val="000000" w:themeColor="text1"/>
          <w:sz w:val="22"/>
          <w:szCs w:val="22"/>
        </w:rPr>
        <w:t>GLS</w:t>
      </w:r>
      <w:r>
        <w:rPr>
          <w:color w:val="000000" w:themeColor="text1"/>
          <w:sz w:val="22"/>
          <w:szCs w:val="22"/>
        </w:rPr>
        <w:t xml:space="preserve"> continues to increase the total number of Czech </w:t>
      </w:r>
      <w:proofErr w:type="spellStart"/>
      <w:r>
        <w:rPr>
          <w:color w:val="000000" w:themeColor="text1"/>
          <w:sz w:val="22"/>
          <w:szCs w:val="22"/>
        </w:rPr>
        <w:t>ParcelShops</w:t>
      </w:r>
      <w:proofErr w:type="spellEnd"/>
      <w:r>
        <w:rPr>
          <w:color w:val="000000" w:themeColor="text1"/>
          <w:sz w:val="22"/>
          <w:szCs w:val="22"/>
        </w:rPr>
        <w:t xml:space="preserve"> and there is already more than 330 </w:t>
      </w:r>
      <w:proofErr w:type="spellStart"/>
      <w:r>
        <w:rPr>
          <w:color w:val="000000" w:themeColor="text1"/>
          <w:sz w:val="22"/>
          <w:szCs w:val="22"/>
        </w:rPr>
        <w:t>ParcelShop</w:t>
      </w:r>
      <w:r w:rsidR="00E76A94">
        <w:rPr>
          <w:color w:val="000000" w:themeColor="text1"/>
          <w:sz w:val="22"/>
          <w:szCs w:val="22"/>
        </w:rPr>
        <w:t>s</w:t>
      </w:r>
      <w:bookmarkStart w:id="0" w:name="_GoBack"/>
      <w:bookmarkEnd w:id="0"/>
      <w:proofErr w:type="spellEnd"/>
      <w:r>
        <w:rPr>
          <w:color w:val="000000" w:themeColor="text1"/>
          <w:sz w:val="22"/>
          <w:szCs w:val="22"/>
        </w:rPr>
        <w:t>. The total number will be increase by 11 thanks to cooperation with Carmelite Publishing House, which is active on the Czech market since</w:t>
      </w:r>
      <w:r w:rsidR="00F57F69" w:rsidRPr="00505156">
        <w:rPr>
          <w:color w:val="000000" w:themeColor="text1"/>
          <w:sz w:val="22"/>
          <w:szCs w:val="22"/>
        </w:rPr>
        <w:t xml:space="preserve"> 1991. </w:t>
      </w:r>
      <w:r>
        <w:rPr>
          <w:color w:val="000000" w:themeColor="text1"/>
          <w:sz w:val="22"/>
          <w:szCs w:val="22"/>
        </w:rPr>
        <w:t>The publishing house has issued more than 2150 titles</w:t>
      </w:r>
      <w:r w:rsidR="000143F5" w:rsidRPr="00505156">
        <w:rPr>
          <w:color w:val="000000" w:themeColor="text1"/>
          <w:sz w:val="22"/>
          <w:szCs w:val="22"/>
        </w:rPr>
        <w:t xml:space="preserve"> a</w:t>
      </w:r>
      <w:r>
        <w:rPr>
          <w:color w:val="000000" w:themeColor="text1"/>
          <w:sz w:val="22"/>
          <w:szCs w:val="22"/>
        </w:rPr>
        <w:t>nd build 12 bookstores in total</w:t>
      </w:r>
      <w:r w:rsidR="007B24AA" w:rsidRPr="00505156">
        <w:rPr>
          <w:color w:val="000000" w:themeColor="text1"/>
          <w:sz w:val="22"/>
          <w:szCs w:val="22"/>
        </w:rPr>
        <w:t>,</w:t>
      </w:r>
      <w:r>
        <w:rPr>
          <w:color w:val="000000" w:themeColor="text1"/>
          <w:sz w:val="22"/>
          <w:szCs w:val="22"/>
        </w:rPr>
        <w:t xml:space="preserve"> which secure the distribution of books across Czech Republic.</w:t>
      </w:r>
      <w:r w:rsidR="007B24AA" w:rsidRPr="00505156">
        <w:rPr>
          <w:color w:val="000000" w:themeColor="text1"/>
          <w:sz w:val="22"/>
          <w:szCs w:val="22"/>
        </w:rPr>
        <w:t xml:space="preserve"> „</w:t>
      </w:r>
      <w:r>
        <w:rPr>
          <w:i/>
          <w:color w:val="000000" w:themeColor="text1"/>
          <w:sz w:val="22"/>
          <w:szCs w:val="22"/>
        </w:rPr>
        <w:t>Eleven of our bookstores</w:t>
      </w:r>
      <w:r w:rsidR="00921EA3" w:rsidRPr="00505156">
        <w:rPr>
          <w:i/>
          <w:color w:val="000000" w:themeColor="text1"/>
          <w:sz w:val="22"/>
          <w:szCs w:val="22"/>
        </w:rPr>
        <w:t xml:space="preserve"> </w:t>
      </w:r>
      <w:r>
        <w:rPr>
          <w:i/>
          <w:color w:val="000000" w:themeColor="text1"/>
          <w:sz w:val="22"/>
          <w:szCs w:val="22"/>
        </w:rPr>
        <w:t xml:space="preserve">will operate GLS </w:t>
      </w:r>
      <w:proofErr w:type="spellStart"/>
      <w:r>
        <w:rPr>
          <w:i/>
          <w:color w:val="000000" w:themeColor="text1"/>
          <w:sz w:val="22"/>
          <w:szCs w:val="22"/>
        </w:rPr>
        <w:t>ParcelShops</w:t>
      </w:r>
      <w:proofErr w:type="spellEnd"/>
      <w:r w:rsidR="00A442BF" w:rsidRPr="00505156">
        <w:rPr>
          <w:i/>
          <w:color w:val="000000" w:themeColor="text1"/>
          <w:sz w:val="22"/>
          <w:szCs w:val="22"/>
        </w:rPr>
        <w:t xml:space="preserve">, </w:t>
      </w:r>
      <w:r>
        <w:rPr>
          <w:i/>
          <w:color w:val="000000" w:themeColor="text1"/>
          <w:sz w:val="22"/>
          <w:szCs w:val="22"/>
        </w:rPr>
        <w:t>seven of them are already active</w:t>
      </w:r>
      <w:r w:rsidR="00A442BF" w:rsidRPr="00505156">
        <w:rPr>
          <w:i/>
          <w:color w:val="000000" w:themeColor="text1"/>
          <w:sz w:val="22"/>
          <w:szCs w:val="22"/>
        </w:rPr>
        <w:t>.</w:t>
      </w:r>
      <w:r>
        <w:rPr>
          <w:i/>
          <w:color w:val="000000" w:themeColor="text1"/>
          <w:sz w:val="22"/>
          <w:szCs w:val="22"/>
        </w:rPr>
        <w:t xml:space="preserve"> The reaming four </w:t>
      </w:r>
      <w:proofErr w:type="spellStart"/>
      <w:r>
        <w:rPr>
          <w:i/>
          <w:color w:val="000000" w:themeColor="text1"/>
          <w:sz w:val="22"/>
          <w:szCs w:val="22"/>
        </w:rPr>
        <w:t>ParcelShops</w:t>
      </w:r>
      <w:proofErr w:type="spellEnd"/>
      <w:r>
        <w:rPr>
          <w:i/>
          <w:color w:val="000000" w:themeColor="text1"/>
          <w:sz w:val="22"/>
          <w:szCs w:val="22"/>
        </w:rPr>
        <w:t xml:space="preserve"> will be active soon and we are currently intensively working on it.</w:t>
      </w:r>
      <w:r w:rsidR="00BB01FA" w:rsidRPr="00505156">
        <w:rPr>
          <w:i/>
          <w:color w:val="000000" w:themeColor="text1"/>
          <w:sz w:val="22"/>
          <w:szCs w:val="22"/>
        </w:rPr>
        <w:t xml:space="preserve"> </w:t>
      </w:r>
      <w:r>
        <w:rPr>
          <w:i/>
          <w:color w:val="000000" w:themeColor="text1"/>
          <w:sz w:val="22"/>
          <w:szCs w:val="22"/>
        </w:rPr>
        <w:t>Our goal is thanks to this cooperation with GLS to gain new</w:t>
      </w:r>
      <w:r w:rsidR="00CF55BB">
        <w:rPr>
          <w:i/>
          <w:color w:val="000000" w:themeColor="text1"/>
          <w:sz w:val="22"/>
          <w:szCs w:val="22"/>
        </w:rPr>
        <w:t xml:space="preserve"> customers of people, who come to our bookstores to pick up or send a </w:t>
      </w:r>
      <w:proofErr w:type="gramStart"/>
      <w:r w:rsidR="00CF55BB">
        <w:rPr>
          <w:i/>
          <w:color w:val="000000" w:themeColor="text1"/>
          <w:sz w:val="22"/>
          <w:szCs w:val="22"/>
        </w:rPr>
        <w:t>parce</w:t>
      </w:r>
      <w:r w:rsidR="00273813">
        <w:rPr>
          <w:i/>
          <w:color w:val="000000" w:themeColor="text1"/>
          <w:sz w:val="22"/>
          <w:szCs w:val="22"/>
        </w:rPr>
        <w:t>l,</w:t>
      </w:r>
      <w:r w:rsidR="00CA7122" w:rsidRPr="00505156">
        <w:rPr>
          <w:color w:val="000000" w:themeColor="text1"/>
          <w:sz w:val="22"/>
          <w:szCs w:val="22"/>
        </w:rPr>
        <w:t>“</w:t>
      </w:r>
      <w:proofErr w:type="gramEnd"/>
      <w:r w:rsidR="00CA7122" w:rsidRPr="00505156">
        <w:rPr>
          <w:color w:val="000000" w:themeColor="text1"/>
          <w:sz w:val="22"/>
          <w:szCs w:val="22"/>
        </w:rPr>
        <w:t xml:space="preserve"> </w:t>
      </w:r>
      <w:r w:rsidR="00CF55BB">
        <w:rPr>
          <w:color w:val="000000" w:themeColor="text1"/>
          <w:sz w:val="22"/>
          <w:szCs w:val="22"/>
        </w:rPr>
        <w:t>explains</w:t>
      </w:r>
      <w:r w:rsidR="00CA7122" w:rsidRPr="00505156">
        <w:rPr>
          <w:color w:val="000000" w:themeColor="text1"/>
          <w:sz w:val="22"/>
          <w:szCs w:val="22"/>
        </w:rPr>
        <w:t xml:space="preserve"> </w:t>
      </w:r>
      <w:r w:rsidR="002F7A8E" w:rsidRPr="00505156">
        <w:rPr>
          <w:color w:val="000000" w:themeColor="text1"/>
          <w:sz w:val="22"/>
          <w:szCs w:val="22"/>
        </w:rPr>
        <w:t xml:space="preserve">David </w:t>
      </w:r>
      <w:proofErr w:type="spellStart"/>
      <w:r w:rsidR="002F7A8E" w:rsidRPr="00505156">
        <w:rPr>
          <w:color w:val="000000" w:themeColor="text1"/>
          <w:sz w:val="22"/>
          <w:szCs w:val="22"/>
        </w:rPr>
        <w:t>Tesař</w:t>
      </w:r>
      <w:proofErr w:type="spellEnd"/>
      <w:r w:rsidR="00CA7122" w:rsidRPr="00505156">
        <w:rPr>
          <w:color w:val="000000" w:themeColor="text1"/>
          <w:sz w:val="22"/>
          <w:szCs w:val="22"/>
        </w:rPr>
        <w:t>,</w:t>
      </w:r>
      <w:r w:rsidR="00CF55BB">
        <w:rPr>
          <w:color w:val="000000" w:themeColor="text1"/>
          <w:sz w:val="22"/>
          <w:szCs w:val="22"/>
        </w:rPr>
        <w:t xml:space="preserve"> the manager of one of </w:t>
      </w:r>
      <w:r w:rsidR="00E76A94">
        <w:rPr>
          <w:color w:val="000000" w:themeColor="text1"/>
          <w:sz w:val="22"/>
          <w:szCs w:val="22"/>
        </w:rPr>
        <w:t xml:space="preserve">the </w:t>
      </w:r>
      <w:r w:rsidR="00CF55BB">
        <w:rPr>
          <w:color w:val="000000" w:themeColor="text1"/>
          <w:sz w:val="22"/>
          <w:szCs w:val="22"/>
        </w:rPr>
        <w:t>Ca</w:t>
      </w:r>
      <w:r w:rsidR="00273813">
        <w:rPr>
          <w:color w:val="000000" w:themeColor="text1"/>
          <w:sz w:val="22"/>
          <w:szCs w:val="22"/>
        </w:rPr>
        <w:t>r</w:t>
      </w:r>
      <w:r w:rsidR="00CF55BB">
        <w:rPr>
          <w:color w:val="000000" w:themeColor="text1"/>
          <w:sz w:val="22"/>
          <w:szCs w:val="22"/>
        </w:rPr>
        <w:t>melites bookstores</w:t>
      </w:r>
      <w:r w:rsidR="00CA7122" w:rsidRPr="00505156">
        <w:rPr>
          <w:color w:val="000000" w:themeColor="text1"/>
          <w:sz w:val="22"/>
          <w:szCs w:val="22"/>
        </w:rPr>
        <w:t>.</w:t>
      </w:r>
    </w:p>
    <w:p w14:paraId="3F78917D" w14:textId="77777777" w:rsidR="007B24AA" w:rsidRPr="00505156" w:rsidRDefault="00CA7122" w:rsidP="00E54C24">
      <w:pPr>
        <w:pStyle w:val="Zkladntext"/>
        <w:spacing w:after="0" w:line="319" w:lineRule="auto"/>
        <w:ind w:right="83"/>
        <w:jc w:val="both"/>
        <w:rPr>
          <w:b/>
          <w:color w:val="000000" w:themeColor="text1"/>
          <w:sz w:val="22"/>
          <w:szCs w:val="22"/>
        </w:rPr>
      </w:pPr>
      <w:r w:rsidRPr="00505156">
        <w:rPr>
          <w:b/>
          <w:color w:val="000000" w:themeColor="text1"/>
          <w:sz w:val="22"/>
          <w:szCs w:val="22"/>
        </w:rPr>
        <w:t>GLS</w:t>
      </w:r>
      <w:r w:rsidR="00273813">
        <w:rPr>
          <w:b/>
          <w:color w:val="000000" w:themeColor="text1"/>
          <w:sz w:val="22"/>
          <w:szCs w:val="22"/>
        </w:rPr>
        <w:t xml:space="preserve"> aims to operate more than 500 </w:t>
      </w:r>
      <w:proofErr w:type="spellStart"/>
      <w:r w:rsidR="00273813">
        <w:rPr>
          <w:b/>
          <w:color w:val="000000" w:themeColor="text1"/>
          <w:sz w:val="22"/>
          <w:szCs w:val="22"/>
        </w:rPr>
        <w:t>ParcelShops</w:t>
      </w:r>
      <w:proofErr w:type="spellEnd"/>
      <w:r w:rsidR="00273813">
        <w:rPr>
          <w:b/>
          <w:color w:val="000000" w:themeColor="text1"/>
          <w:sz w:val="22"/>
          <w:szCs w:val="22"/>
        </w:rPr>
        <w:t xml:space="preserve"> this year</w:t>
      </w:r>
    </w:p>
    <w:p w14:paraId="0F724DA4" w14:textId="77777777" w:rsidR="007A4F97" w:rsidRPr="00505156" w:rsidRDefault="00273813" w:rsidP="0043663A">
      <w:pPr>
        <w:pStyle w:val="Zkladntext"/>
        <w:spacing w:after="240" w:line="319" w:lineRule="auto"/>
        <w:ind w:right="83"/>
        <w:jc w:val="both"/>
        <w:rPr>
          <w:sz w:val="22"/>
          <w:szCs w:val="22"/>
        </w:rPr>
      </w:pPr>
      <w:r>
        <w:rPr>
          <w:sz w:val="22"/>
          <w:szCs w:val="22"/>
        </w:rPr>
        <w:t xml:space="preserve">The number of </w:t>
      </w:r>
      <w:proofErr w:type="spellStart"/>
      <w:r>
        <w:rPr>
          <w:sz w:val="22"/>
          <w:szCs w:val="22"/>
        </w:rPr>
        <w:t>ParcelShops</w:t>
      </w:r>
      <w:proofErr w:type="spellEnd"/>
      <w:r>
        <w:rPr>
          <w:sz w:val="22"/>
          <w:szCs w:val="22"/>
        </w:rPr>
        <w:t xml:space="preserve"> is successfully increasing. GLS plans to open another 200 of them in Czech Republic by the end of this year.</w:t>
      </w:r>
      <w:r w:rsidR="008A307D" w:rsidRPr="00505156">
        <w:rPr>
          <w:sz w:val="22"/>
          <w:szCs w:val="22"/>
        </w:rPr>
        <w:t xml:space="preserve"> „</w:t>
      </w:r>
      <w:r>
        <w:rPr>
          <w:i/>
          <w:sz w:val="22"/>
          <w:szCs w:val="22"/>
        </w:rPr>
        <w:t xml:space="preserve">The network of </w:t>
      </w:r>
      <w:proofErr w:type="spellStart"/>
      <w:r w:rsidR="008A307D" w:rsidRPr="00505156">
        <w:rPr>
          <w:i/>
          <w:sz w:val="22"/>
          <w:szCs w:val="22"/>
        </w:rPr>
        <w:t>ParcelShop</w:t>
      </w:r>
      <w:r>
        <w:rPr>
          <w:i/>
          <w:sz w:val="22"/>
          <w:szCs w:val="22"/>
        </w:rPr>
        <w:t>s</w:t>
      </w:r>
      <w:proofErr w:type="spellEnd"/>
      <w:r>
        <w:rPr>
          <w:i/>
          <w:sz w:val="22"/>
          <w:szCs w:val="22"/>
        </w:rPr>
        <w:t xml:space="preserve"> has worked really well for us a therefore we continue to thicken it so that we can cover entire all towns with more than 5000 citizens in Czech Republic. GLS currently operates more than 16000 </w:t>
      </w:r>
      <w:proofErr w:type="spellStart"/>
      <w:r>
        <w:rPr>
          <w:i/>
          <w:sz w:val="22"/>
          <w:szCs w:val="22"/>
        </w:rPr>
        <w:t>ParcelShops</w:t>
      </w:r>
      <w:proofErr w:type="spellEnd"/>
      <w:r>
        <w:rPr>
          <w:i/>
          <w:sz w:val="22"/>
          <w:szCs w:val="22"/>
        </w:rPr>
        <w:t xml:space="preserve"> across </w:t>
      </w:r>
      <w:proofErr w:type="gramStart"/>
      <w:r>
        <w:rPr>
          <w:i/>
          <w:sz w:val="22"/>
          <w:szCs w:val="22"/>
        </w:rPr>
        <w:t>Europe</w:t>
      </w:r>
      <w:r w:rsidR="000A14D6" w:rsidRPr="00505156">
        <w:rPr>
          <w:i/>
          <w:sz w:val="22"/>
          <w:szCs w:val="22"/>
        </w:rPr>
        <w:t>,</w:t>
      </w:r>
      <w:r w:rsidR="000A14D6" w:rsidRPr="00505156">
        <w:rPr>
          <w:sz w:val="22"/>
          <w:szCs w:val="22"/>
        </w:rPr>
        <w:t>“</w:t>
      </w:r>
      <w:proofErr w:type="gramEnd"/>
      <w:r w:rsidR="000A14D6" w:rsidRPr="00505156">
        <w:rPr>
          <w:sz w:val="22"/>
          <w:szCs w:val="22"/>
        </w:rPr>
        <w:t xml:space="preserve"> </w:t>
      </w:r>
      <w:r>
        <w:rPr>
          <w:sz w:val="22"/>
          <w:szCs w:val="22"/>
        </w:rPr>
        <w:t>says</w:t>
      </w:r>
      <w:r w:rsidR="000A14D6" w:rsidRPr="00505156">
        <w:rPr>
          <w:sz w:val="22"/>
          <w:szCs w:val="22"/>
        </w:rPr>
        <w:t xml:space="preserve"> Pavel </w:t>
      </w:r>
      <w:proofErr w:type="spellStart"/>
      <w:r w:rsidR="000A14D6" w:rsidRPr="00505156">
        <w:rPr>
          <w:sz w:val="22"/>
          <w:szCs w:val="22"/>
        </w:rPr>
        <w:t>Včela</w:t>
      </w:r>
      <w:proofErr w:type="spellEnd"/>
      <w:r w:rsidR="000A14D6" w:rsidRPr="00505156">
        <w:rPr>
          <w:sz w:val="22"/>
          <w:szCs w:val="22"/>
        </w:rPr>
        <w:t xml:space="preserve">, </w:t>
      </w:r>
      <w:r>
        <w:rPr>
          <w:sz w:val="22"/>
          <w:szCs w:val="22"/>
        </w:rPr>
        <w:t>director of</w:t>
      </w:r>
      <w:r w:rsidR="000A14D6" w:rsidRPr="00505156">
        <w:rPr>
          <w:sz w:val="22"/>
          <w:szCs w:val="22"/>
        </w:rPr>
        <w:t xml:space="preserve"> GLS </w:t>
      </w:r>
      <w:r>
        <w:rPr>
          <w:sz w:val="22"/>
          <w:szCs w:val="22"/>
        </w:rPr>
        <w:t>Czech Republic</w:t>
      </w:r>
      <w:r w:rsidR="000A14D6" w:rsidRPr="00505156">
        <w:rPr>
          <w:sz w:val="22"/>
          <w:szCs w:val="22"/>
        </w:rPr>
        <w:t>.</w:t>
      </w:r>
      <w:r w:rsidR="00B67AF5" w:rsidRPr="00505156">
        <w:rPr>
          <w:sz w:val="22"/>
          <w:szCs w:val="22"/>
        </w:rPr>
        <w:t xml:space="preserve"> </w:t>
      </w:r>
      <w:proofErr w:type="spellStart"/>
      <w:r>
        <w:rPr>
          <w:sz w:val="22"/>
          <w:szCs w:val="22"/>
        </w:rPr>
        <w:t>ParcelShops</w:t>
      </w:r>
      <w:proofErr w:type="spellEnd"/>
      <w:r>
        <w:rPr>
          <w:sz w:val="22"/>
          <w:szCs w:val="22"/>
        </w:rPr>
        <w:t xml:space="preserve"> are branches of parcel delivery provider for the public and small companies, that are operated by third parties – mostly owners of small, medium and large stores with various goods and services.</w:t>
      </w:r>
      <w:r w:rsidR="00880322" w:rsidRPr="00505156">
        <w:rPr>
          <w:color w:val="000000" w:themeColor="text1"/>
          <w:sz w:val="22"/>
          <w:szCs w:val="22"/>
        </w:rPr>
        <w:t xml:space="preserve"> </w:t>
      </w:r>
      <w:r w:rsidR="007A4F97" w:rsidRPr="00505156">
        <w:rPr>
          <w:color w:val="000000" w:themeColor="text1"/>
          <w:sz w:val="22"/>
          <w:szCs w:val="22"/>
        </w:rPr>
        <w:t>„</w:t>
      </w:r>
      <w:proofErr w:type="spellStart"/>
      <w:r w:rsidR="00D061C9" w:rsidRPr="00505156">
        <w:rPr>
          <w:i/>
          <w:color w:val="000000" w:themeColor="text1"/>
          <w:sz w:val="22"/>
          <w:szCs w:val="22"/>
        </w:rPr>
        <w:t>ParcelShop</w:t>
      </w:r>
      <w:r>
        <w:rPr>
          <w:i/>
          <w:color w:val="000000" w:themeColor="text1"/>
          <w:sz w:val="22"/>
          <w:szCs w:val="22"/>
        </w:rPr>
        <w:t>s</w:t>
      </w:r>
      <w:proofErr w:type="spellEnd"/>
      <w:r>
        <w:rPr>
          <w:i/>
          <w:color w:val="000000" w:themeColor="text1"/>
          <w:sz w:val="22"/>
          <w:szCs w:val="22"/>
        </w:rPr>
        <w:t xml:space="preserve"> allows customers to pick up or send a parcel without</w:t>
      </w:r>
      <w:r w:rsidR="00D9118A">
        <w:rPr>
          <w:i/>
          <w:color w:val="000000" w:themeColor="text1"/>
          <w:sz w:val="22"/>
          <w:szCs w:val="22"/>
        </w:rPr>
        <w:t xml:space="preserve"> queues and waiting and close to their homes or workplaces.</w:t>
      </w:r>
      <w:r w:rsidR="007A4F97" w:rsidRPr="00505156">
        <w:rPr>
          <w:i/>
          <w:color w:val="000000" w:themeColor="text1"/>
          <w:sz w:val="22"/>
          <w:szCs w:val="22"/>
        </w:rPr>
        <w:t xml:space="preserve"> </w:t>
      </w:r>
      <w:r w:rsidR="00D9118A">
        <w:rPr>
          <w:i/>
          <w:color w:val="000000" w:themeColor="text1"/>
          <w:sz w:val="22"/>
          <w:szCs w:val="22"/>
        </w:rPr>
        <w:t xml:space="preserve">Partners that operate </w:t>
      </w:r>
      <w:proofErr w:type="spellStart"/>
      <w:r w:rsidR="00D9118A">
        <w:rPr>
          <w:i/>
          <w:color w:val="000000" w:themeColor="text1"/>
          <w:sz w:val="22"/>
          <w:szCs w:val="22"/>
        </w:rPr>
        <w:t>ParcelShops</w:t>
      </w:r>
      <w:proofErr w:type="spellEnd"/>
      <w:r w:rsidR="00D9118A">
        <w:rPr>
          <w:i/>
          <w:color w:val="000000" w:themeColor="text1"/>
          <w:sz w:val="22"/>
          <w:szCs w:val="22"/>
        </w:rPr>
        <w:t xml:space="preserve"> gain new from this cooperation new customers, that can be interested in their goods or </w:t>
      </w:r>
      <w:proofErr w:type="gramStart"/>
      <w:r w:rsidR="00D9118A">
        <w:rPr>
          <w:i/>
          <w:color w:val="000000" w:themeColor="text1"/>
          <w:sz w:val="22"/>
          <w:szCs w:val="22"/>
        </w:rPr>
        <w:t>services,</w:t>
      </w:r>
      <w:r w:rsidR="007A4F97" w:rsidRPr="00505156">
        <w:rPr>
          <w:color w:val="000000" w:themeColor="text1"/>
          <w:sz w:val="22"/>
          <w:szCs w:val="22"/>
        </w:rPr>
        <w:t>“</w:t>
      </w:r>
      <w:proofErr w:type="gramEnd"/>
      <w:r w:rsidR="007A4F97" w:rsidRPr="00505156">
        <w:rPr>
          <w:color w:val="000000" w:themeColor="text1"/>
          <w:sz w:val="22"/>
          <w:szCs w:val="22"/>
        </w:rPr>
        <w:t xml:space="preserve"> </w:t>
      </w:r>
      <w:r w:rsidR="00D9118A">
        <w:rPr>
          <w:color w:val="000000" w:themeColor="text1"/>
          <w:sz w:val="22"/>
          <w:szCs w:val="22"/>
        </w:rPr>
        <w:t>adds</w:t>
      </w:r>
      <w:r w:rsidR="007A4F97" w:rsidRPr="00505156">
        <w:rPr>
          <w:color w:val="000000" w:themeColor="text1"/>
          <w:sz w:val="22"/>
          <w:szCs w:val="22"/>
        </w:rPr>
        <w:t xml:space="preserve"> Pavel </w:t>
      </w:r>
      <w:proofErr w:type="spellStart"/>
      <w:r w:rsidR="007A4F97" w:rsidRPr="00505156">
        <w:rPr>
          <w:color w:val="000000" w:themeColor="text1"/>
          <w:sz w:val="22"/>
          <w:szCs w:val="22"/>
        </w:rPr>
        <w:t>Včela</w:t>
      </w:r>
      <w:proofErr w:type="spellEnd"/>
      <w:r w:rsidR="007A4F97" w:rsidRPr="00505156">
        <w:rPr>
          <w:color w:val="000000" w:themeColor="text1"/>
          <w:sz w:val="22"/>
          <w:szCs w:val="22"/>
        </w:rPr>
        <w:t>.</w:t>
      </w:r>
    </w:p>
    <w:p w14:paraId="2F194F44" w14:textId="77777777" w:rsidR="007C433D" w:rsidRDefault="007C433D" w:rsidP="007C433D">
      <w:pPr>
        <w:rPr>
          <w:lang w:val="cs-CZ"/>
        </w:rPr>
      </w:pPr>
      <w:r>
        <w:rPr>
          <w:lang w:val="cs-CZ"/>
        </w:rPr>
        <w:t>__________________________________________________________________________</w:t>
      </w:r>
    </w:p>
    <w:p w14:paraId="7902B080" w14:textId="77777777" w:rsidR="007C7E07" w:rsidRPr="007C7E07" w:rsidRDefault="007C433D" w:rsidP="007C7E07">
      <w:pPr>
        <w:jc w:val="both"/>
        <w:rPr>
          <w:i/>
          <w:sz w:val="20"/>
          <w:szCs w:val="20"/>
        </w:rPr>
      </w:pPr>
      <w:r>
        <w:rPr>
          <w:i/>
          <w:sz w:val="20"/>
          <w:szCs w:val="20"/>
          <w:lang w:val="cs-CZ"/>
        </w:rPr>
        <w:br/>
      </w:r>
      <w:r w:rsidR="007C7E07" w:rsidRPr="007C7E07">
        <w:rPr>
          <w:i/>
          <w:sz w:val="20"/>
          <w:szCs w:val="20"/>
        </w:rPr>
        <w:t>GLS Czech Republic and the GLS Group</w:t>
      </w:r>
    </w:p>
    <w:p w14:paraId="773A25AB" w14:textId="77777777" w:rsidR="007C7E07" w:rsidRPr="007C7E07" w:rsidRDefault="007C7E07" w:rsidP="007C7E07">
      <w:pPr>
        <w:jc w:val="both"/>
        <w:rPr>
          <w:i/>
          <w:sz w:val="20"/>
          <w:szCs w:val="20"/>
        </w:rPr>
      </w:pPr>
    </w:p>
    <w:p w14:paraId="0CC4050A" w14:textId="77777777" w:rsidR="00733C12" w:rsidRPr="007C7E07" w:rsidRDefault="007C7E07" w:rsidP="007C7E07">
      <w:pPr>
        <w:jc w:val="both"/>
        <w:rPr>
          <w:rFonts w:eastAsia="Calibri"/>
          <w:bCs/>
        </w:rPr>
      </w:pPr>
      <w:r w:rsidRPr="007C7E07">
        <w:rPr>
          <w:i/>
          <w:sz w:val="20"/>
          <w:szCs w:val="20"/>
        </w:rPr>
        <w:t xml:space="preserve">GLS Czech Republic is a subsidiary of General Logistics Systems B.V. (headquartered in Amsterdam). GLS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w:t>
      </w:r>
      <w:r w:rsidRPr="007C7E07">
        <w:rPr>
          <w:i/>
          <w:sz w:val="20"/>
          <w:szCs w:val="20"/>
        </w:rPr>
        <w:lastRenderedPageBreak/>
        <w:t xml:space="preserve">coverage of 41 European states. GLS is also present in eight U.S. states and in Canada, and is globally connected via contractual agreements. About 50 central transhipment points and more than 1,000 depots and agencies are at GLS’ disposal. With its </w:t>
      </w:r>
      <w:proofErr w:type="gramStart"/>
      <w:r w:rsidRPr="007C7E07">
        <w:rPr>
          <w:i/>
          <w:sz w:val="20"/>
          <w:szCs w:val="20"/>
        </w:rPr>
        <w:t>ground</w:t>
      </w:r>
      <w:r w:rsidR="00E801C6">
        <w:rPr>
          <w:i/>
          <w:sz w:val="20"/>
          <w:szCs w:val="20"/>
        </w:rPr>
        <w:t xml:space="preserve"> </w:t>
      </w:r>
      <w:r w:rsidRPr="007C7E07">
        <w:rPr>
          <w:i/>
          <w:sz w:val="20"/>
          <w:szCs w:val="20"/>
        </w:rPr>
        <w:t>based</w:t>
      </w:r>
      <w:proofErr w:type="gramEnd"/>
      <w:r w:rsidRPr="007C7E07">
        <w:rPr>
          <w:i/>
          <w:sz w:val="20"/>
          <w:szCs w:val="20"/>
        </w:rPr>
        <w:t xml:space="preserve"> network GLS is one of the leading parcel service providers in Europe. GLS counts 18,000 employees and every day around 30,000 vehicles are on route for GLS. In the financial year 2017/18 GLS achieved revenues of 2.9 billion euros and transported 584 million parcels.</w:t>
      </w:r>
    </w:p>
    <w:sectPr w:rsidR="00733C12" w:rsidRPr="007C7E07" w:rsidSect="00833571">
      <w:headerReference w:type="default" r:id="rId8"/>
      <w:footerReference w:type="default" r:id="rId9"/>
      <w:pgSz w:w="11906" w:h="16838"/>
      <w:pgMar w:top="1843" w:right="1191" w:bottom="1134" w:left="1418" w:header="709"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2EFB" w14:textId="77777777" w:rsidR="009B6483" w:rsidRDefault="009B6483" w:rsidP="000062D2">
      <w:r>
        <w:separator/>
      </w:r>
    </w:p>
  </w:endnote>
  <w:endnote w:type="continuationSeparator" w:id="0">
    <w:p w14:paraId="2B82FA09" w14:textId="77777777" w:rsidR="009B6483" w:rsidRDefault="009B6483" w:rsidP="000062D2">
      <w:r>
        <w:continuationSeparator/>
      </w:r>
    </w:p>
  </w:endnote>
  <w:endnote w:type="continuationNotice" w:id="1">
    <w:p w14:paraId="6AFD8E52" w14:textId="77777777" w:rsidR="009B6483" w:rsidRDefault="009B6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C35D" w14:textId="77777777" w:rsidR="00AA2EF3" w:rsidRPr="00C52B11" w:rsidRDefault="007C7E07" w:rsidP="00AA2EF3">
    <w:pPr>
      <w:pStyle w:val="Zpat"/>
      <w:rPr>
        <w:rFonts w:ascii="Georgia" w:hAnsi="Georgia" w:cs="Arial"/>
        <w:lang w:val="de-DE" w:eastAsia="cs-CZ"/>
      </w:rPr>
    </w:pPr>
    <w:r>
      <w:rPr>
        <w:rFonts w:ascii="Georgia" w:hAnsi="Georgia" w:cs="Arial"/>
        <w:lang w:val="de-DE" w:eastAsia="cs-CZ"/>
      </w:rPr>
      <w:t xml:space="preserve">Contact </w:t>
    </w:r>
    <w:proofErr w:type="spellStart"/>
    <w:r>
      <w:rPr>
        <w:rFonts w:ascii="Georgia" w:hAnsi="Georgia" w:cs="Arial"/>
        <w:lang w:val="de-DE" w:eastAsia="cs-CZ"/>
      </w:rPr>
      <w:t>for</w:t>
    </w:r>
    <w:proofErr w:type="spellEnd"/>
    <w:r>
      <w:rPr>
        <w:rFonts w:ascii="Georgia" w:hAnsi="Georgia" w:cs="Arial"/>
        <w:lang w:val="de-DE" w:eastAsia="cs-CZ"/>
      </w:rPr>
      <w:t xml:space="preserve"> </w:t>
    </w:r>
    <w:proofErr w:type="spellStart"/>
    <w:r>
      <w:rPr>
        <w:rFonts w:ascii="Georgia" w:hAnsi="Georgia" w:cs="Arial"/>
        <w:lang w:val="de-DE" w:eastAsia="cs-CZ"/>
      </w:rPr>
      <w:t>media</w:t>
    </w:r>
    <w:proofErr w:type="spellEnd"/>
    <w:r w:rsidR="00AA2EF3" w:rsidRPr="00C52B11">
      <w:rPr>
        <w:rFonts w:ascii="Georgia" w:hAnsi="Georgia" w:cs="Arial"/>
        <w:lang w:val="de-DE" w:eastAsia="cs-CZ"/>
      </w:rPr>
      <w:t xml:space="preserve">: </w:t>
    </w:r>
  </w:p>
  <w:p w14:paraId="7D35698C" w14:textId="77777777" w:rsidR="00AA2EF3" w:rsidRPr="00C52B11" w:rsidRDefault="004B2576" w:rsidP="00AA2EF3">
    <w:pPr>
      <w:pStyle w:val="Zpat"/>
      <w:rPr>
        <w:rFonts w:ascii="Georgia" w:hAnsi="Georgia" w:cs="Arial"/>
        <w:lang w:val="de-DE" w:eastAsia="cs-CZ"/>
      </w:rPr>
    </w:pPr>
    <w:r>
      <w:rPr>
        <w:rFonts w:ascii="Georgia" w:hAnsi="Georgia" w:cs="Arial"/>
        <w:lang w:val="de-DE" w:eastAsia="cs-CZ"/>
      </w:rPr>
      <w:t>Roman Macháček</w:t>
    </w:r>
  </w:p>
  <w:p w14:paraId="051F2ADB" w14:textId="77777777" w:rsidR="00AA2EF3" w:rsidRPr="00C52B11" w:rsidRDefault="00E801C6" w:rsidP="00AA2EF3">
    <w:pPr>
      <w:pStyle w:val="Zpat"/>
      <w:rPr>
        <w:rFonts w:ascii="Georgia" w:hAnsi="Georgia"/>
        <w:lang w:val="de-DE" w:eastAsia="zh-CN"/>
      </w:rPr>
    </w:pPr>
    <w:r>
      <w:rPr>
        <w:rFonts w:ascii="Georgia" w:hAnsi="Georgia" w:cs="Arial"/>
        <w:lang w:val="de-DE" w:eastAsia="cs-CZ"/>
      </w:rPr>
      <w:t>Phone</w:t>
    </w:r>
    <w:r w:rsidR="00AA2EF3" w:rsidRPr="00C52B11">
      <w:rPr>
        <w:rFonts w:ascii="Georgia" w:hAnsi="Georgia" w:cs="Arial"/>
        <w:lang w:val="de-DE" w:eastAsia="cs-CZ"/>
      </w:rPr>
      <w:t>.: +420 </w:t>
    </w:r>
    <w:r w:rsidR="004B2576">
      <w:rPr>
        <w:rFonts w:ascii="Georgia" w:hAnsi="Georgia" w:cs="Arial"/>
        <w:lang w:val="de-DE" w:eastAsia="cs-CZ"/>
      </w:rPr>
      <w:t>732</w:t>
    </w:r>
    <w:r w:rsidR="00AA2EF3" w:rsidRPr="00C52B11">
      <w:rPr>
        <w:rFonts w:ascii="Georgia" w:hAnsi="Georgia" w:cs="Arial"/>
        <w:lang w:val="de-DE" w:eastAsia="cs-CZ"/>
      </w:rPr>
      <w:t> 4</w:t>
    </w:r>
    <w:r w:rsidR="004B2576">
      <w:rPr>
        <w:rFonts w:ascii="Georgia" w:hAnsi="Georgia" w:cs="Arial"/>
        <w:lang w:val="de-DE" w:eastAsia="cs-CZ"/>
      </w:rPr>
      <w:t>62</w:t>
    </w:r>
    <w:r w:rsidR="00AA2EF3" w:rsidRPr="00C52B11">
      <w:rPr>
        <w:rFonts w:ascii="Georgia" w:hAnsi="Georgia" w:cs="Arial"/>
        <w:lang w:val="de-DE" w:eastAsia="cs-CZ"/>
      </w:rPr>
      <w:t xml:space="preserve"> </w:t>
    </w:r>
    <w:r w:rsidR="004B2576">
      <w:rPr>
        <w:rFonts w:ascii="Georgia" w:hAnsi="Georgia" w:cs="Arial"/>
        <w:lang w:val="de-DE" w:eastAsia="cs-CZ"/>
      </w:rPr>
      <w:t>864</w:t>
    </w:r>
  </w:p>
  <w:p w14:paraId="17BBC4F0" w14:textId="77777777" w:rsidR="00AA2EF3" w:rsidRDefault="00AA2EF3">
    <w:pPr>
      <w:pStyle w:val="Zpat"/>
    </w:pPr>
    <w:r w:rsidRPr="00F5670E">
      <w:rPr>
        <w:rFonts w:ascii="Georgia" w:hAnsi="Georgia" w:cs="Arial"/>
        <w:lang w:eastAsia="cs-CZ"/>
      </w:rPr>
      <w:t xml:space="preserve">Email: </w:t>
    </w:r>
    <w:r w:rsidR="004B2576">
      <w:rPr>
        <w:rFonts w:ascii="Georgia" w:hAnsi="Georgia" w:cs="Arial"/>
        <w:lang w:eastAsia="cs-CZ"/>
      </w:rPr>
      <w:t>roman.machacek</w:t>
    </w:r>
    <w:r>
      <w:rPr>
        <w:rFonts w:ascii="Georgia" w:hAnsi="Georgia" w:cs="Arial"/>
        <w:lang w:eastAsia="cs-CZ"/>
      </w:rPr>
      <w:t>@allmedia4u.cz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041C" w14:textId="77777777" w:rsidR="009B6483" w:rsidRDefault="009B6483" w:rsidP="000062D2">
      <w:r>
        <w:separator/>
      </w:r>
    </w:p>
  </w:footnote>
  <w:footnote w:type="continuationSeparator" w:id="0">
    <w:p w14:paraId="405672DC" w14:textId="77777777" w:rsidR="009B6483" w:rsidRDefault="009B6483" w:rsidP="000062D2">
      <w:r>
        <w:continuationSeparator/>
      </w:r>
    </w:p>
  </w:footnote>
  <w:footnote w:type="continuationNotice" w:id="1">
    <w:p w14:paraId="2A20ED8F" w14:textId="77777777" w:rsidR="009B6483" w:rsidRDefault="009B6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7D33" w14:textId="77777777" w:rsidR="00262275" w:rsidRDefault="00775444">
    <w:pPr>
      <w:pStyle w:val="Zhlav"/>
    </w:pPr>
    <w:r>
      <w:rPr>
        <w:noProof/>
        <w:lang w:val="cs-CZ" w:eastAsia="cs-CZ"/>
      </w:rPr>
      <w:drawing>
        <wp:anchor distT="0" distB="0" distL="114300" distR="114300" simplePos="0" relativeHeight="251658240" behindDoc="0" locked="0" layoutInCell="1" allowOverlap="1" wp14:anchorId="1C69611A" wp14:editId="11BEDDB7">
          <wp:simplePos x="0" y="0"/>
          <wp:positionH relativeFrom="column">
            <wp:posOffset>-1333500</wp:posOffset>
          </wp:positionH>
          <wp:positionV relativeFrom="paragraph">
            <wp:posOffset>-488315</wp:posOffset>
          </wp:positionV>
          <wp:extent cx="8100695" cy="1021715"/>
          <wp:effectExtent l="19050" t="0" r="0" b="0"/>
          <wp:wrapNone/>
          <wp:docPr id="1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srcRect/>
                  <a:stretch>
                    <a:fillRect/>
                  </a:stretch>
                </pic:blipFill>
                <pic:spPr bwMode="auto">
                  <a:xfrm>
                    <a:off x="0" y="0"/>
                    <a:ext cx="8100695" cy="1021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21C31"/>
    <w:multiLevelType w:val="hybridMultilevel"/>
    <w:tmpl w:val="924E2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9D"/>
    <w:rsid w:val="00005EB7"/>
    <w:rsid w:val="00006202"/>
    <w:rsid w:val="000062D2"/>
    <w:rsid w:val="00006DD5"/>
    <w:rsid w:val="00007E26"/>
    <w:rsid w:val="00010593"/>
    <w:rsid w:val="00010EE7"/>
    <w:rsid w:val="000143F5"/>
    <w:rsid w:val="00014D3D"/>
    <w:rsid w:val="000157DE"/>
    <w:rsid w:val="0001720B"/>
    <w:rsid w:val="00021C50"/>
    <w:rsid w:val="00022182"/>
    <w:rsid w:val="0002396A"/>
    <w:rsid w:val="00024757"/>
    <w:rsid w:val="0003172E"/>
    <w:rsid w:val="000331E4"/>
    <w:rsid w:val="0003571E"/>
    <w:rsid w:val="0003696E"/>
    <w:rsid w:val="000417AD"/>
    <w:rsid w:val="00042308"/>
    <w:rsid w:val="0004348A"/>
    <w:rsid w:val="00046413"/>
    <w:rsid w:val="000473B7"/>
    <w:rsid w:val="00051996"/>
    <w:rsid w:val="00051D2B"/>
    <w:rsid w:val="00054814"/>
    <w:rsid w:val="00055EAF"/>
    <w:rsid w:val="0005785D"/>
    <w:rsid w:val="0006018F"/>
    <w:rsid w:val="00061717"/>
    <w:rsid w:val="00065018"/>
    <w:rsid w:val="0006539A"/>
    <w:rsid w:val="0007196B"/>
    <w:rsid w:val="00071E93"/>
    <w:rsid w:val="000737AF"/>
    <w:rsid w:val="00076FA2"/>
    <w:rsid w:val="00081091"/>
    <w:rsid w:val="00085145"/>
    <w:rsid w:val="000854FB"/>
    <w:rsid w:val="00085EB2"/>
    <w:rsid w:val="0009106C"/>
    <w:rsid w:val="000929DE"/>
    <w:rsid w:val="00092D23"/>
    <w:rsid w:val="000931FA"/>
    <w:rsid w:val="00095AEF"/>
    <w:rsid w:val="000968EC"/>
    <w:rsid w:val="0009787D"/>
    <w:rsid w:val="00097DA0"/>
    <w:rsid w:val="000A070C"/>
    <w:rsid w:val="000A14D6"/>
    <w:rsid w:val="000A3661"/>
    <w:rsid w:val="000A478A"/>
    <w:rsid w:val="000A5CE5"/>
    <w:rsid w:val="000A6746"/>
    <w:rsid w:val="000B0101"/>
    <w:rsid w:val="000B0D88"/>
    <w:rsid w:val="000B1CD8"/>
    <w:rsid w:val="000B44F6"/>
    <w:rsid w:val="000B51CD"/>
    <w:rsid w:val="000C0BE8"/>
    <w:rsid w:val="000C382E"/>
    <w:rsid w:val="000C4886"/>
    <w:rsid w:val="000D0888"/>
    <w:rsid w:val="000D08E5"/>
    <w:rsid w:val="000D4517"/>
    <w:rsid w:val="000D57FB"/>
    <w:rsid w:val="000D7B5A"/>
    <w:rsid w:val="000E0B42"/>
    <w:rsid w:val="000E15CF"/>
    <w:rsid w:val="000E4F51"/>
    <w:rsid w:val="000F2F12"/>
    <w:rsid w:val="000F57E1"/>
    <w:rsid w:val="000F5F6A"/>
    <w:rsid w:val="000F65B1"/>
    <w:rsid w:val="000F73A2"/>
    <w:rsid w:val="00102FF2"/>
    <w:rsid w:val="001034DB"/>
    <w:rsid w:val="00107906"/>
    <w:rsid w:val="001172F4"/>
    <w:rsid w:val="00117452"/>
    <w:rsid w:val="001225EB"/>
    <w:rsid w:val="00122C72"/>
    <w:rsid w:val="00122DBD"/>
    <w:rsid w:val="0012461F"/>
    <w:rsid w:val="00125869"/>
    <w:rsid w:val="001328A9"/>
    <w:rsid w:val="00132A2D"/>
    <w:rsid w:val="001335CC"/>
    <w:rsid w:val="00134299"/>
    <w:rsid w:val="00135793"/>
    <w:rsid w:val="001357D0"/>
    <w:rsid w:val="001358C8"/>
    <w:rsid w:val="00136B05"/>
    <w:rsid w:val="00136B97"/>
    <w:rsid w:val="0014070E"/>
    <w:rsid w:val="00142B02"/>
    <w:rsid w:val="00143E50"/>
    <w:rsid w:val="0014432E"/>
    <w:rsid w:val="00147F64"/>
    <w:rsid w:val="00151B95"/>
    <w:rsid w:val="001531E3"/>
    <w:rsid w:val="00156F3A"/>
    <w:rsid w:val="0016324E"/>
    <w:rsid w:val="00164A74"/>
    <w:rsid w:val="00165EFC"/>
    <w:rsid w:val="001676D9"/>
    <w:rsid w:val="001710D4"/>
    <w:rsid w:val="00173EFE"/>
    <w:rsid w:val="00177467"/>
    <w:rsid w:val="00177829"/>
    <w:rsid w:val="001809D4"/>
    <w:rsid w:val="0018218D"/>
    <w:rsid w:val="001825DE"/>
    <w:rsid w:val="00182966"/>
    <w:rsid w:val="00184122"/>
    <w:rsid w:val="001864AA"/>
    <w:rsid w:val="00190519"/>
    <w:rsid w:val="001911BB"/>
    <w:rsid w:val="001912E2"/>
    <w:rsid w:val="00191933"/>
    <w:rsid w:val="001949EA"/>
    <w:rsid w:val="001960E3"/>
    <w:rsid w:val="00196812"/>
    <w:rsid w:val="00196A43"/>
    <w:rsid w:val="001978BF"/>
    <w:rsid w:val="001A03AC"/>
    <w:rsid w:val="001A1794"/>
    <w:rsid w:val="001A1882"/>
    <w:rsid w:val="001A2263"/>
    <w:rsid w:val="001A4C57"/>
    <w:rsid w:val="001B0945"/>
    <w:rsid w:val="001B516B"/>
    <w:rsid w:val="001B563B"/>
    <w:rsid w:val="001B5965"/>
    <w:rsid w:val="001B784F"/>
    <w:rsid w:val="001B7E1F"/>
    <w:rsid w:val="001C3D82"/>
    <w:rsid w:val="001C5ECF"/>
    <w:rsid w:val="001D0329"/>
    <w:rsid w:val="001D0A98"/>
    <w:rsid w:val="001D0D60"/>
    <w:rsid w:val="001D1F4A"/>
    <w:rsid w:val="001D7713"/>
    <w:rsid w:val="001D79C4"/>
    <w:rsid w:val="001E2AEC"/>
    <w:rsid w:val="001E2FB6"/>
    <w:rsid w:val="001E3A03"/>
    <w:rsid w:val="001E71E2"/>
    <w:rsid w:val="001E7271"/>
    <w:rsid w:val="001F3FE7"/>
    <w:rsid w:val="00204373"/>
    <w:rsid w:val="0020498F"/>
    <w:rsid w:val="00206296"/>
    <w:rsid w:val="00206316"/>
    <w:rsid w:val="0021106F"/>
    <w:rsid w:val="00215D9E"/>
    <w:rsid w:val="00217004"/>
    <w:rsid w:val="0021796C"/>
    <w:rsid w:val="002249E5"/>
    <w:rsid w:val="00226C15"/>
    <w:rsid w:val="0023280C"/>
    <w:rsid w:val="002406C7"/>
    <w:rsid w:val="00242F47"/>
    <w:rsid w:val="002458AC"/>
    <w:rsid w:val="0024757A"/>
    <w:rsid w:val="00250868"/>
    <w:rsid w:val="00250B4B"/>
    <w:rsid w:val="002546C3"/>
    <w:rsid w:val="00254FE4"/>
    <w:rsid w:val="002576C6"/>
    <w:rsid w:val="00257D36"/>
    <w:rsid w:val="00260B9C"/>
    <w:rsid w:val="00262275"/>
    <w:rsid w:val="002660E8"/>
    <w:rsid w:val="002662E7"/>
    <w:rsid w:val="002717A1"/>
    <w:rsid w:val="00273285"/>
    <w:rsid w:val="00273813"/>
    <w:rsid w:val="00273C8B"/>
    <w:rsid w:val="00275E30"/>
    <w:rsid w:val="00277B81"/>
    <w:rsid w:val="00280A94"/>
    <w:rsid w:val="002820DF"/>
    <w:rsid w:val="0028257C"/>
    <w:rsid w:val="0028367C"/>
    <w:rsid w:val="00286499"/>
    <w:rsid w:val="00287342"/>
    <w:rsid w:val="002911BF"/>
    <w:rsid w:val="00292CB9"/>
    <w:rsid w:val="0029423F"/>
    <w:rsid w:val="0029483E"/>
    <w:rsid w:val="002A33C2"/>
    <w:rsid w:val="002A42F5"/>
    <w:rsid w:val="002B2431"/>
    <w:rsid w:val="002B25FC"/>
    <w:rsid w:val="002B4979"/>
    <w:rsid w:val="002B5449"/>
    <w:rsid w:val="002B78F2"/>
    <w:rsid w:val="002C1132"/>
    <w:rsid w:val="002C1865"/>
    <w:rsid w:val="002C1DB3"/>
    <w:rsid w:val="002C3F0B"/>
    <w:rsid w:val="002C43E6"/>
    <w:rsid w:val="002C4AFE"/>
    <w:rsid w:val="002C6671"/>
    <w:rsid w:val="002D0312"/>
    <w:rsid w:val="002D2C28"/>
    <w:rsid w:val="002D6F65"/>
    <w:rsid w:val="002D720C"/>
    <w:rsid w:val="002D7924"/>
    <w:rsid w:val="002E004B"/>
    <w:rsid w:val="002E03F0"/>
    <w:rsid w:val="002E4AB5"/>
    <w:rsid w:val="002E521C"/>
    <w:rsid w:val="002E55A0"/>
    <w:rsid w:val="002E6104"/>
    <w:rsid w:val="002E7D84"/>
    <w:rsid w:val="002F114C"/>
    <w:rsid w:val="002F1E2A"/>
    <w:rsid w:val="002F46D7"/>
    <w:rsid w:val="002F628D"/>
    <w:rsid w:val="002F7612"/>
    <w:rsid w:val="002F7A8E"/>
    <w:rsid w:val="002F7CD6"/>
    <w:rsid w:val="00301C0C"/>
    <w:rsid w:val="003026A4"/>
    <w:rsid w:val="00303DD9"/>
    <w:rsid w:val="003066B1"/>
    <w:rsid w:val="00307386"/>
    <w:rsid w:val="00312C0B"/>
    <w:rsid w:val="00313865"/>
    <w:rsid w:val="00313D06"/>
    <w:rsid w:val="003148FE"/>
    <w:rsid w:val="0031639C"/>
    <w:rsid w:val="00317EC1"/>
    <w:rsid w:val="00320363"/>
    <w:rsid w:val="00323F33"/>
    <w:rsid w:val="00325E6F"/>
    <w:rsid w:val="003263F3"/>
    <w:rsid w:val="0032649F"/>
    <w:rsid w:val="00326C4F"/>
    <w:rsid w:val="00346B15"/>
    <w:rsid w:val="00350F62"/>
    <w:rsid w:val="00351176"/>
    <w:rsid w:val="00351935"/>
    <w:rsid w:val="0035387D"/>
    <w:rsid w:val="003542A6"/>
    <w:rsid w:val="00361C50"/>
    <w:rsid w:val="00367651"/>
    <w:rsid w:val="003676EA"/>
    <w:rsid w:val="0036772D"/>
    <w:rsid w:val="0036798A"/>
    <w:rsid w:val="00370DB1"/>
    <w:rsid w:val="0037774D"/>
    <w:rsid w:val="00381A4F"/>
    <w:rsid w:val="00382562"/>
    <w:rsid w:val="00383B46"/>
    <w:rsid w:val="003843D9"/>
    <w:rsid w:val="00384F12"/>
    <w:rsid w:val="00386AAD"/>
    <w:rsid w:val="003877C4"/>
    <w:rsid w:val="00387D04"/>
    <w:rsid w:val="00390092"/>
    <w:rsid w:val="003922F7"/>
    <w:rsid w:val="0039545A"/>
    <w:rsid w:val="00397829"/>
    <w:rsid w:val="003A0506"/>
    <w:rsid w:val="003A0896"/>
    <w:rsid w:val="003A29E2"/>
    <w:rsid w:val="003A4206"/>
    <w:rsid w:val="003A6F04"/>
    <w:rsid w:val="003B406B"/>
    <w:rsid w:val="003B4FB6"/>
    <w:rsid w:val="003C1D4E"/>
    <w:rsid w:val="003C2611"/>
    <w:rsid w:val="003C619F"/>
    <w:rsid w:val="003C7F8C"/>
    <w:rsid w:val="003D2C65"/>
    <w:rsid w:val="003D3BD2"/>
    <w:rsid w:val="003D60A4"/>
    <w:rsid w:val="003E001D"/>
    <w:rsid w:val="003E0025"/>
    <w:rsid w:val="003E0257"/>
    <w:rsid w:val="003E0F80"/>
    <w:rsid w:val="003E1E8F"/>
    <w:rsid w:val="003E3902"/>
    <w:rsid w:val="003E3B96"/>
    <w:rsid w:val="003E56C5"/>
    <w:rsid w:val="003F69CC"/>
    <w:rsid w:val="003F7239"/>
    <w:rsid w:val="00403EF2"/>
    <w:rsid w:val="00404616"/>
    <w:rsid w:val="00404FDB"/>
    <w:rsid w:val="0040502D"/>
    <w:rsid w:val="0040531B"/>
    <w:rsid w:val="00405C4A"/>
    <w:rsid w:val="0040632B"/>
    <w:rsid w:val="00412A59"/>
    <w:rsid w:val="004142E7"/>
    <w:rsid w:val="00415526"/>
    <w:rsid w:val="00417719"/>
    <w:rsid w:val="00422C3D"/>
    <w:rsid w:val="0042390A"/>
    <w:rsid w:val="00425236"/>
    <w:rsid w:val="00431BC1"/>
    <w:rsid w:val="004323DE"/>
    <w:rsid w:val="00433D60"/>
    <w:rsid w:val="00434980"/>
    <w:rsid w:val="00434C38"/>
    <w:rsid w:val="00435318"/>
    <w:rsid w:val="0043663A"/>
    <w:rsid w:val="00436E07"/>
    <w:rsid w:val="00436E1C"/>
    <w:rsid w:val="00442195"/>
    <w:rsid w:val="004421F8"/>
    <w:rsid w:val="00445225"/>
    <w:rsid w:val="0044553A"/>
    <w:rsid w:val="004511C7"/>
    <w:rsid w:val="004656DB"/>
    <w:rsid w:val="00466E29"/>
    <w:rsid w:val="0047142D"/>
    <w:rsid w:val="00472BFA"/>
    <w:rsid w:val="00472E8B"/>
    <w:rsid w:val="00473691"/>
    <w:rsid w:val="00476059"/>
    <w:rsid w:val="00476E16"/>
    <w:rsid w:val="004808F9"/>
    <w:rsid w:val="00481AE5"/>
    <w:rsid w:val="0048697D"/>
    <w:rsid w:val="004876E8"/>
    <w:rsid w:val="00492A33"/>
    <w:rsid w:val="004A0A68"/>
    <w:rsid w:val="004A13B9"/>
    <w:rsid w:val="004A2A53"/>
    <w:rsid w:val="004A2E59"/>
    <w:rsid w:val="004A301D"/>
    <w:rsid w:val="004A5F24"/>
    <w:rsid w:val="004B177F"/>
    <w:rsid w:val="004B2576"/>
    <w:rsid w:val="004B2F4B"/>
    <w:rsid w:val="004B6061"/>
    <w:rsid w:val="004B6FD2"/>
    <w:rsid w:val="004C0781"/>
    <w:rsid w:val="004C0E9F"/>
    <w:rsid w:val="004C26C8"/>
    <w:rsid w:val="004C3A5B"/>
    <w:rsid w:val="004C5A12"/>
    <w:rsid w:val="004C76D8"/>
    <w:rsid w:val="004C79E7"/>
    <w:rsid w:val="004D1009"/>
    <w:rsid w:val="004D1243"/>
    <w:rsid w:val="004D4BD0"/>
    <w:rsid w:val="004E142A"/>
    <w:rsid w:val="004E2D63"/>
    <w:rsid w:val="004E3E6A"/>
    <w:rsid w:val="004E4B5E"/>
    <w:rsid w:val="004E4E7B"/>
    <w:rsid w:val="004E5E8C"/>
    <w:rsid w:val="004F2654"/>
    <w:rsid w:val="004F6BC1"/>
    <w:rsid w:val="004F6F61"/>
    <w:rsid w:val="004F7B6B"/>
    <w:rsid w:val="005006AC"/>
    <w:rsid w:val="0050121E"/>
    <w:rsid w:val="00501555"/>
    <w:rsid w:val="0050283F"/>
    <w:rsid w:val="005039D5"/>
    <w:rsid w:val="00503BF2"/>
    <w:rsid w:val="00505156"/>
    <w:rsid w:val="00505574"/>
    <w:rsid w:val="00506AE3"/>
    <w:rsid w:val="0050738D"/>
    <w:rsid w:val="00507AD3"/>
    <w:rsid w:val="00507DC4"/>
    <w:rsid w:val="005133B5"/>
    <w:rsid w:val="00513B5D"/>
    <w:rsid w:val="00513BB2"/>
    <w:rsid w:val="0051523A"/>
    <w:rsid w:val="005204D6"/>
    <w:rsid w:val="00520541"/>
    <w:rsid w:val="005219BA"/>
    <w:rsid w:val="0052549E"/>
    <w:rsid w:val="00526486"/>
    <w:rsid w:val="00530ADB"/>
    <w:rsid w:val="00531540"/>
    <w:rsid w:val="005320EC"/>
    <w:rsid w:val="00533979"/>
    <w:rsid w:val="00535B1C"/>
    <w:rsid w:val="00541D70"/>
    <w:rsid w:val="005426E5"/>
    <w:rsid w:val="005458B3"/>
    <w:rsid w:val="0055205B"/>
    <w:rsid w:val="005547B3"/>
    <w:rsid w:val="005551B4"/>
    <w:rsid w:val="00555744"/>
    <w:rsid w:val="00556C8E"/>
    <w:rsid w:val="005630A5"/>
    <w:rsid w:val="00563ABE"/>
    <w:rsid w:val="0056725B"/>
    <w:rsid w:val="005711AF"/>
    <w:rsid w:val="00574037"/>
    <w:rsid w:val="00574A06"/>
    <w:rsid w:val="00580D29"/>
    <w:rsid w:val="0058169B"/>
    <w:rsid w:val="005838DA"/>
    <w:rsid w:val="00584966"/>
    <w:rsid w:val="00585822"/>
    <w:rsid w:val="00590585"/>
    <w:rsid w:val="005926FF"/>
    <w:rsid w:val="00595A6E"/>
    <w:rsid w:val="005A01BD"/>
    <w:rsid w:val="005A0494"/>
    <w:rsid w:val="005A4B49"/>
    <w:rsid w:val="005A69C5"/>
    <w:rsid w:val="005A6DC3"/>
    <w:rsid w:val="005B46FB"/>
    <w:rsid w:val="005B4A75"/>
    <w:rsid w:val="005B4BF7"/>
    <w:rsid w:val="005B4BFD"/>
    <w:rsid w:val="005B5887"/>
    <w:rsid w:val="005B640E"/>
    <w:rsid w:val="005B6425"/>
    <w:rsid w:val="005C0826"/>
    <w:rsid w:val="005C346B"/>
    <w:rsid w:val="005C3B91"/>
    <w:rsid w:val="005C75DB"/>
    <w:rsid w:val="005C79BD"/>
    <w:rsid w:val="005C7D31"/>
    <w:rsid w:val="005D0CDD"/>
    <w:rsid w:val="005D150B"/>
    <w:rsid w:val="005D3DC5"/>
    <w:rsid w:val="005D693C"/>
    <w:rsid w:val="005D785A"/>
    <w:rsid w:val="005E328B"/>
    <w:rsid w:val="005E6B73"/>
    <w:rsid w:val="005F0140"/>
    <w:rsid w:val="005F08AF"/>
    <w:rsid w:val="005F2A8C"/>
    <w:rsid w:val="005F3D84"/>
    <w:rsid w:val="005F428F"/>
    <w:rsid w:val="005F4DA4"/>
    <w:rsid w:val="005F67A5"/>
    <w:rsid w:val="0060041E"/>
    <w:rsid w:val="00603FB4"/>
    <w:rsid w:val="006073DA"/>
    <w:rsid w:val="006102CD"/>
    <w:rsid w:val="006146B7"/>
    <w:rsid w:val="006149D9"/>
    <w:rsid w:val="0061580F"/>
    <w:rsid w:val="00616B17"/>
    <w:rsid w:val="00617640"/>
    <w:rsid w:val="006207BB"/>
    <w:rsid w:val="006237EB"/>
    <w:rsid w:val="00624EED"/>
    <w:rsid w:val="00626B7A"/>
    <w:rsid w:val="00630AF9"/>
    <w:rsid w:val="00634647"/>
    <w:rsid w:val="00642303"/>
    <w:rsid w:val="00642389"/>
    <w:rsid w:val="00644502"/>
    <w:rsid w:val="00645F7C"/>
    <w:rsid w:val="0064691B"/>
    <w:rsid w:val="006523E6"/>
    <w:rsid w:val="00656C95"/>
    <w:rsid w:val="00657613"/>
    <w:rsid w:val="006605DF"/>
    <w:rsid w:val="00660F4A"/>
    <w:rsid w:val="00661506"/>
    <w:rsid w:val="00672670"/>
    <w:rsid w:val="00674718"/>
    <w:rsid w:val="006768DB"/>
    <w:rsid w:val="00676BE2"/>
    <w:rsid w:val="006857FA"/>
    <w:rsid w:val="00685989"/>
    <w:rsid w:val="00690489"/>
    <w:rsid w:val="00690F61"/>
    <w:rsid w:val="0069165C"/>
    <w:rsid w:val="00694172"/>
    <w:rsid w:val="00694E90"/>
    <w:rsid w:val="006A3FFC"/>
    <w:rsid w:val="006A5FA6"/>
    <w:rsid w:val="006B2FBF"/>
    <w:rsid w:val="006B2FFA"/>
    <w:rsid w:val="006B33ED"/>
    <w:rsid w:val="006B48D8"/>
    <w:rsid w:val="006C0D6E"/>
    <w:rsid w:val="006C1699"/>
    <w:rsid w:val="006C2B3A"/>
    <w:rsid w:val="006C523E"/>
    <w:rsid w:val="006C6F86"/>
    <w:rsid w:val="006C74A1"/>
    <w:rsid w:val="006D1934"/>
    <w:rsid w:val="006D1D67"/>
    <w:rsid w:val="006D5808"/>
    <w:rsid w:val="006E40CF"/>
    <w:rsid w:val="006E53D4"/>
    <w:rsid w:val="006F3470"/>
    <w:rsid w:val="006F4DF9"/>
    <w:rsid w:val="006F5CC5"/>
    <w:rsid w:val="007007C0"/>
    <w:rsid w:val="0070128E"/>
    <w:rsid w:val="007017FD"/>
    <w:rsid w:val="00704886"/>
    <w:rsid w:val="00710D28"/>
    <w:rsid w:val="00712173"/>
    <w:rsid w:val="0071236D"/>
    <w:rsid w:val="00713AC1"/>
    <w:rsid w:val="0071531B"/>
    <w:rsid w:val="00720BA1"/>
    <w:rsid w:val="0072136C"/>
    <w:rsid w:val="00722125"/>
    <w:rsid w:val="007222BF"/>
    <w:rsid w:val="00722C2A"/>
    <w:rsid w:val="00724B31"/>
    <w:rsid w:val="007252EE"/>
    <w:rsid w:val="00725D07"/>
    <w:rsid w:val="007315DD"/>
    <w:rsid w:val="00733C12"/>
    <w:rsid w:val="007355B4"/>
    <w:rsid w:val="007360F7"/>
    <w:rsid w:val="0074146E"/>
    <w:rsid w:val="0074165C"/>
    <w:rsid w:val="00742076"/>
    <w:rsid w:val="0074207B"/>
    <w:rsid w:val="00744284"/>
    <w:rsid w:val="007450BE"/>
    <w:rsid w:val="00747984"/>
    <w:rsid w:val="00750CB3"/>
    <w:rsid w:val="0075158C"/>
    <w:rsid w:val="00752234"/>
    <w:rsid w:val="00753870"/>
    <w:rsid w:val="00754D9C"/>
    <w:rsid w:val="00756B76"/>
    <w:rsid w:val="00756B9D"/>
    <w:rsid w:val="007602A9"/>
    <w:rsid w:val="007602E8"/>
    <w:rsid w:val="00766F53"/>
    <w:rsid w:val="00771D71"/>
    <w:rsid w:val="00774357"/>
    <w:rsid w:val="00775444"/>
    <w:rsid w:val="007812EA"/>
    <w:rsid w:val="00781E1E"/>
    <w:rsid w:val="00783577"/>
    <w:rsid w:val="00785714"/>
    <w:rsid w:val="007861AE"/>
    <w:rsid w:val="00787383"/>
    <w:rsid w:val="00787C24"/>
    <w:rsid w:val="0079084B"/>
    <w:rsid w:val="007932A0"/>
    <w:rsid w:val="0079398B"/>
    <w:rsid w:val="00793C20"/>
    <w:rsid w:val="0079465A"/>
    <w:rsid w:val="0079492B"/>
    <w:rsid w:val="00797CDA"/>
    <w:rsid w:val="007A2157"/>
    <w:rsid w:val="007A4F97"/>
    <w:rsid w:val="007A5EBF"/>
    <w:rsid w:val="007B24AA"/>
    <w:rsid w:val="007B65AA"/>
    <w:rsid w:val="007C1824"/>
    <w:rsid w:val="007C1E6B"/>
    <w:rsid w:val="007C2610"/>
    <w:rsid w:val="007C3E64"/>
    <w:rsid w:val="007C4117"/>
    <w:rsid w:val="007C433D"/>
    <w:rsid w:val="007C4A84"/>
    <w:rsid w:val="007C4C41"/>
    <w:rsid w:val="007C531A"/>
    <w:rsid w:val="007C7589"/>
    <w:rsid w:val="007C7B33"/>
    <w:rsid w:val="007C7E07"/>
    <w:rsid w:val="007D035A"/>
    <w:rsid w:val="007D0FB6"/>
    <w:rsid w:val="007D1599"/>
    <w:rsid w:val="007D173D"/>
    <w:rsid w:val="007D1943"/>
    <w:rsid w:val="007D1DD5"/>
    <w:rsid w:val="007F0CB0"/>
    <w:rsid w:val="007F18F4"/>
    <w:rsid w:val="007F194D"/>
    <w:rsid w:val="007F2F2D"/>
    <w:rsid w:val="007F520C"/>
    <w:rsid w:val="007F7521"/>
    <w:rsid w:val="007F76E8"/>
    <w:rsid w:val="00801B8C"/>
    <w:rsid w:val="008026C4"/>
    <w:rsid w:val="0080321F"/>
    <w:rsid w:val="00803A04"/>
    <w:rsid w:val="00803B6D"/>
    <w:rsid w:val="00804801"/>
    <w:rsid w:val="00805151"/>
    <w:rsid w:val="00807505"/>
    <w:rsid w:val="00807CDE"/>
    <w:rsid w:val="00810BBC"/>
    <w:rsid w:val="008115EA"/>
    <w:rsid w:val="00814D03"/>
    <w:rsid w:val="00815092"/>
    <w:rsid w:val="00815E73"/>
    <w:rsid w:val="00815F37"/>
    <w:rsid w:val="0082037F"/>
    <w:rsid w:val="00821696"/>
    <w:rsid w:val="00822678"/>
    <w:rsid w:val="008236DE"/>
    <w:rsid w:val="008259C8"/>
    <w:rsid w:val="008314CD"/>
    <w:rsid w:val="008323C9"/>
    <w:rsid w:val="00833571"/>
    <w:rsid w:val="008336D1"/>
    <w:rsid w:val="00834EEA"/>
    <w:rsid w:val="00835960"/>
    <w:rsid w:val="008362B9"/>
    <w:rsid w:val="008368C4"/>
    <w:rsid w:val="008372E3"/>
    <w:rsid w:val="0084116D"/>
    <w:rsid w:val="00843989"/>
    <w:rsid w:val="00846E26"/>
    <w:rsid w:val="008476E3"/>
    <w:rsid w:val="008538DA"/>
    <w:rsid w:val="0085609B"/>
    <w:rsid w:val="00857B11"/>
    <w:rsid w:val="00860773"/>
    <w:rsid w:val="008628FF"/>
    <w:rsid w:val="00863038"/>
    <w:rsid w:val="008638BC"/>
    <w:rsid w:val="00863911"/>
    <w:rsid w:val="00863F40"/>
    <w:rsid w:val="00864BFC"/>
    <w:rsid w:val="00867239"/>
    <w:rsid w:val="0086742D"/>
    <w:rsid w:val="00872613"/>
    <w:rsid w:val="008729A9"/>
    <w:rsid w:val="00873818"/>
    <w:rsid w:val="00874E46"/>
    <w:rsid w:val="00880322"/>
    <w:rsid w:val="008828A3"/>
    <w:rsid w:val="00882D1A"/>
    <w:rsid w:val="008879A1"/>
    <w:rsid w:val="008900B6"/>
    <w:rsid w:val="0089417D"/>
    <w:rsid w:val="00894239"/>
    <w:rsid w:val="00894953"/>
    <w:rsid w:val="008A11BF"/>
    <w:rsid w:val="008A1834"/>
    <w:rsid w:val="008A307D"/>
    <w:rsid w:val="008A3EC2"/>
    <w:rsid w:val="008A4D4A"/>
    <w:rsid w:val="008A642D"/>
    <w:rsid w:val="008A6FEC"/>
    <w:rsid w:val="008A797E"/>
    <w:rsid w:val="008B0598"/>
    <w:rsid w:val="008B059B"/>
    <w:rsid w:val="008B0C51"/>
    <w:rsid w:val="008B130F"/>
    <w:rsid w:val="008B3DA0"/>
    <w:rsid w:val="008B5119"/>
    <w:rsid w:val="008B695D"/>
    <w:rsid w:val="008B7E37"/>
    <w:rsid w:val="008C212D"/>
    <w:rsid w:val="008C2EF0"/>
    <w:rsid w:val="008C4B27"/>
    <w:rsid w:val="008C5337"/>
    <w:rsid w:val="008C5D94"/>
    <w:rsid w:val="008C7E39"/>
    <w:rsid w:val="008D0A87"/>
    <w:rsid w:val="008D0C36"/>
    <w:rsid w:val="008D5CD0"/>
    <w:rsid w:val="008E2927"/>
    <w:rsid w:val="008E3242"/>
    <w:rsid w:val="008E374F"/>
    <w:rsid w:val="008E406B"/>
    <w:rsid w:val="008E6122"/>
    <w:rsid w:val="008F0EB0"/>
    <w:rsid w:val="008F1EE0"/>
    <w:rsid w:val="008F3006"/>
    <w:rsid w:val="008F3741"/>
    <w:rsid w:val="008F4016"/>
    <w:rsid w:val="008F5BBC"/>
    <w:rsid w:val="008F633A"/>
    <w:rsid w:val="008F7659"/>
    <w:rsid w:val="00901F94"/>
    <w:rsid w:val="00904EA9"/>
    <w:rsid w:val="009057DC"/>
    <w:rsid w:val="00911A05"/>
    <w:rsid w:val="0091310C"/>
    <w:rsid w:val="00916985"/>
    <w:rsid w:val="0091707B"/>
    <w:rsid w:val="00921EA3"/>
    <w:rsid w:val="00922716"/>
    <w:rsid w:val="00923D10"/>
    <w:rsid w:val="0092684B"/>
    <w:rsid w:val="0092743D"/>
    <w:rsid w:val="009319C1"/>
    <w:rsid w:val="00933E21"/>
    <w:rsid w:val="0093667F"/>
    <w:rsid w:val="00940FFE"/>
    <w:rsid w:val="0094558F"/>
    <w:rsid w:val="0094723E"/>
    <w:rsid w:val="009533FA"/>
    <w:rsid w:val="00954C3A"/>
    <w:rsid w:val="00954DB5"/>
    <w:rsid w:val="009551B9"/>
    <w:rsid w:val="00955AA3"/>
    <w:rsid w:val="00956829"/>
    <w:rsid w:val="00960EE7"/>
    <w:rsid w:val="00966870"/>
    <w:rsid w:val="009705B5"/>
    <w:rsid w:val="00972AC0"/>
    <w:rsid w:val="0097414C"/>
    <w:rsid w:val="0097698E"/>
    <w:rsid w:val="00976B7C"/>
    <w:rsid w:val="0097714E"/>
    <w:rsid w:val="00982FE7"/>
    <w:rsid w:val="009834A6"/>
    <w:rsid w:val="00987B44"/>
    <w:rsid w:val="00991E63"/>
    <w:rsid w:val="00992591"/>
    <w:rsid w:val="009A78C0"/>
    <w:rsid w:val="009B07B5"/>
    <w:rsid w:val="009B26D1"/>
    <w:rsid w:val="009B29C4"/>
    <w:rsid w:val="009B6483"/>
    <w:rsid w:val="009C0E07"/>
    <w:rsid w:val="009C0FF4"/>
    <w:rsid w:val="009C10C2"/>
    <w:rsid w:val="009C4A64"/>
    <w:rsid w:val="009C52B6"/>
    <w:rsid w:val="009C59A6"/>
    <w:rsid w:val="009C6584"/>
    <w:rsid w:val="009C7D7B"/>
    <w:rsid w:val="009D2651"/>
    <w:rsid w:val="009D35F1"/>
    <w:rsid w:val="009E3C0C"/>
    <w:rsid w:val="009E41B0"/>
    <w:rsid w:val="009E5AC3"/>
    <w:rsid w:val="009E7993"/>
    <w:rsid w:val="009F0D7A"/>
    <w:rsid w:val="009F21DC"/>
    <w:rsid w:val="009F2DD5"/>
    <w:rsid w:val="009F48EE"/>
    <w:rsid w:val="00A01582"/>
    <w:rsid w:val="00A059C2"/>
    <w:rsid w:val="00A07947"/>
    <w:rsid w:val="00A10798"/>
    <w:rsid w:val="00A10CE4"/>
    <w:rsid w:val="00A11709"/>
    <w:rsid w:val="00A16AE3"/>
    <w:rsid w:val="00A204F6"/>
    <w:rsid w:val="00A21C9B"/>
    <w:rsid w:val="00A22724"/>
    <w:rsid w:val="00A24056"/>
    <w:rsid w:val="00A242C3"/>
    <w:rsid w:val="00A24AF6"/>
    <w:rsid w:val="00A26256"/>
    <w:rsid w:val="00A305F3"/>
    <w:rsid w:val="00A31A52"/>
    <w:rsid w:val="00A3244F"/>
    <w:rsid w:val="00A37342"/>
    <w:rsid w:val="00A41573"/>
    <w:rsid w:val="00A41A94"/>
    <w:rsid w:val="00A442BF"/>
    <w:rsid w:val="00A46F19"/>
    <w:rsid w:val="00A50A95"/>
    <w:rsid w:val="00A50B78"/>
    <w:rsid w:val="00A50DCD"/>
    <w:rsid w:val="00A51420"/>
    <w:rsid w:val="00A5499E"/>
    <w:rsid w:val="00A550D0"/>
    <w:rsid w:val="00A55E32"/>
    <w:rsid w:val="00A5659A"/>
    <w:rsid w:val="00A57B24"/>
    <w:rsid w:val="00A63ED8"/>
    <w:rsid w:val="00A66D1F"/>
    <w:rsid w:val="00A677A5"/>
    <w:rsid w:val="00A70365"/>
    <w:rsid w:val="00A70B1B"/>
    <w:rsid w:val="00A715C7"/>
    <w:rsid w:val="00A72929"/>
    <w:rsid w:val="00A72FA6"/>
    <w:rsid w:val="00A74A2A"/>
    <w:rsid w:val="00A8674F"/>
    <w:rsid w:val="00A86C30"/>
    <w:rsid w:val="00A87BCA"/>
    <w:rsid w:val="00A90015"/>
    <w:rsid w:val="00A944B7"/>
    <w:rsid w:val="00A97C68"/>
    <w:rsid w:val="00A97DFB"/>
    <w:rsid w:val="00AA2EF3"/>
    <w:rsid w:val="00AA4AF7"/>
    <w:rsid w:val="00AA77AF"/>
    <w:rsid w:val="00AB219D"/>
    <w:rsid w:val="00AB3980"/>
    <w:rsid w:val="00AB5F46"/>
    <w:rsid w:val="00AB6A78"/>
    <w:rsid w:val="00AB6D5F"/>
    <w:rsid w:val="00AB7769"/>
    <w:rsid w:val="00AC2715"/>
    <w:rsid w:val="00AC2D4F"/>
    <w:rsid w:val="00AC3BFE"/>
    <w:rsid w:val="00AC6701"/>
    <w:rsid w:val="00AD0A83"/>
    <w:rsid w:val="00AD1799"/>
    <w:rsid w:val="00AD3112"/>
    <w:rsid w:val="00AD477E"/>
    <w:rsid w:val="00AD5F85"/>
    <w:rsid w:val="00AD718F"/>
    <w:rsid w:val="00AE4B26"/>
    <w:rsid w:val="00AF77F7"/>
    <w:rsid w:val="00B00CD0"/>
    <w:rsid w:val="00B02988"/>
    <w:rsid w:val="00B02E11"/>
    <w:rsid w:val="00B03B0C"/>
    <w:rsid w:val="00B03F8D"/>
    <w:rsid w:val="00B06D2B"/>
    <w:rsid w:val="00B10B48"/>
    <w:rsid w:val="00B1165A"/>
    <w:rsid w:val="00B11B70"/>
    <w:rsid w:val="00B1221F"/>
    <w:rsid w:val="00B16088"/>
    <w:rsid w:val="00B219D0"/>
    <w:rsid w:val="00B24F18"/>
    <w:rsid w:val="00B25D60"/>
    <w:rsid w:val="00B34018"/>
    <w:rsid w:val="00B35335"/>
    <w:rsid w:val="00B3651D"/>
    <w:rsid w:val="00B367A8"/>
    <w:rsid w:val="00B41051"/>
    <w:rsid w:val="00B41653"/>
    <w:rsid w:val="00B420B1"/>
    <w:rsid w:val="00B510CD"/>
    <w:rsid w:val="00B522BA"/>
    <w:rsid w:val="00B52778"/>
    <w:rsid w:val="00B5342E"/>
    <w:rsid w:val="00B5392C"/>
    <w:rsid w:val="00B61F40"/>
    <w:rsid w:val="00B634A8"/>
    <w:rsid w:val="00B639B2"/>
    <w:rsid w:val="00B64363"/>
    <w:rsid w:val="00B649B0"/>
    <w:rsid w:val="00B67AF5"/>
    <w:rsid w:val="00B70DAE"/>
    <w:rsid w:val="00B72FCE"/>
    <w:rsid w:val="00B80FB3"/>
    <w:rsid w:val="00B87C29"/>
    <w:rsid w:val="00B93C42"/>
    <w:rsid w:val="00B94DBD"/>
    <w:rsid w:val="00B952B3"/>
    <w:rsid w:val="00B9672B"/>
    <w:rsid w:val="00B97064"/>
    <w:rsid w:val="00BA111C"/>
    <w:rsid w:val="00BA636D"/>
    <w:rsid w:val="00BA6713"/>
    <w:rsid w:val="00BB01D5"/>
    <w:rsid w:val="00BB01FA"/>
    <w:rsid w:val="00BB02C7"/>
    <w:rsid w:val="00BB2022"/>
    <w:rsid w:val="00BB612A"/>
    <w:rsid w:val="00BC0AEB"/>
    <w:rsid w:val="00BC2012"/>
    <w:rsid w:val="00BC3436"/>
    <w:rsid w:val="00BC5991"/>
    <w:rsid w:val="00BC7E73"/>
    <w:rsid w:val="00BD2E4D"/>
    <w:rsid w:val="00BD4E80"/>
    <w:rsid w:val="00BD766E"/>
    <w:rsid w:val="00BE09EC"/>
    <w:rsid w:val="00BE341A"/>
    <w:rsid w:val="00BE55F1"/>
    <w:rsid w:val="00BF45CD"/>
    <w:rsid w:val="00BF5C8B"/>
    <w:rsid w:val="00BF7752"/>
    <w:rsid w:val="00BF7787"/>
    <w:rsid w:val="00C00096"/>
    <w:rsid w:val="00C03071"/>
    <w:rsid w:val="00C03E9E"/>
    <w:rsid w:val="00C04633"/>
    <w:rsid w:val="00C05AA5"/>
    <w:rsid w:val="00C066C8"/>
    <w:rsid w:val="00C1374B"/>
    <w:rsid w:val="00C13E67"/>
    <w:rsid w:val="00C15822"/>
    <w:rsid w:val="00C20297"/>
    <w:rsid w:val="00C222A9"/>
    <w:rsid w:val="00C24B73"/>
    <w:rsid w:val="00C27D16"/>
    <w:rsid w:val="00C323D8"/>
    <w:rsid w:val="00C3352B"/>
    <w:rsid w:val="00C33D7B"/>
    <w:rsid w:val="00C37088"/>
    <w:rsid w:val="00C41460"/>
    <w:rsid w:val="00C444FA"/>
    <w:rsid w:val="00C47B39"/>
    <w:rsid w:val="00C50986"/>
    <w:rsid w:val="00C50E78"/>
    <w:rsid w:val="00C52B11"/>
    <w:rsid w:val="00C54A40"/>
    <w:rsid w:val="00C5592B"/>
    <w:rsid w:val="00C63B45"/>
    <w:rsid w:val="00C6635C"/>
    <w:rsid w:val="00C6646B"/>
    <w:rsid w:val="00C71165"/>
    <w:rsid w:val="00C71A8A"/>
    <w:rsid w:val="00C71DC9"/>
    <w:rsid w:val="00C7296F"/>
    <w:rsid w:val="00C72EDF"/>
    <w:rsid w:val="00C730E9"/>
    <w:rsid w:val="00C73E68"/>
    <w:rsid w:val="00C75384"/>
    <w:rsid w:val="00C82B26"/>
    <w:rsid w:val="00C832B9"/>
    <w:rsid w:val="00C910C4"/>
    <w:rsid w:val="00C93E08"/>
    <w:rsid w:val="00C93F4F"/>
    <w:rsid w:val="00CA36D2"/>
    <w:rsid w:val="00CA6823"/>
    <w:rsid w:val="00CA70A4"/>
    <w:rsid w:val="00CA7122"/>
    <w:rsid w:val="00CA7922"/>
    <w:rsid w:val="00CA7CC7"/>
    <w:rsid w:val="00CB04C5"/>
    <w:rsid w:val="00CB233C"/>
    <w:rsid w:val="00CB2D60"/>
    <w:rsid w:val="00CC3110"/>
    <w:rsid w:val="00CC4E08"/>
    <w:rsid w:val="00CC5369"/>
    <w:rsid w:val="00CC5418"/>
    <w:rsid w:val="00CD2A54"/>
    <w:rsid w:val="00CD4DE9"/>
    <w:rsid w:val="00CD55F1"/>
    <w:rsid w:val="00CD7835"/>
    <w:rsid w:val="00CE1F53"/>
    <w:rsid w:val="00CE22B9"/>
    <w:rsid w:val="00CE365C"/>
    <w:rsid w:val="00CE6A18"/>
    <w:rsid w:val="00CF05D7"/>
    <w:rsid w:val="00CF29F2"/>
    <w:rsid w:val="00CF2CD8"/>
    <w:rsid w:val="00CF3172"/>
    <w:rsid w:val="00CF3C25"/>
    <w:rsid w:val="00CF4D3B"/>
    <w:rsid w:val="00CF55BB"/>
    <w:rsid w:val="00CF67D6"/>
    <w:rsid w:val="00CF7186"/>
    <w:rsid w:val="00D00C4D"/>
    <w:rsid w:val="00D046DE"/>
    <w:rsid w:val="00D05316"/>
    <w:rsid w:val="00D061C9"/>
    <w:rsid w:val="00D069DC"/>
    <w:rsid w:val="00D15F35"/>
    <w:rsid w:val="00D177E3"/>
    <w:rsid w:val="00D220FC"/>
    <w:rsid w:val="00D23D32"/>
    <w:rsid w:val="00D26C49"/>
    <w:rsid w:val="00D27DFA"/>
    <w:rsid w:val="00D46682"/>
    <w:rsid w:val="00D554D3"/>
    <w:rsid w:val="00D56837"/>
    <w:rsid w:val="00D62D69"/>
    <w:rsid w:val="00D64158"/>
    <w:rsid w:val="00D70E50"/>
    <w:rsid w:val="00D71AAB"/>
    <w:rsid w:val="00D729E8"/>
    <w:rsid w:val="00D72D31"/>
    <w:rsid w:val="00D73199"/>
    <w:rsid w:val="00D73761"/>
    <w:rsid w:val="00D757CD"/>
    <w:rsid w:val="00D76F2F"/>
    <w:rsid w:val="00D771F6"/>
    <w:rsid w:val="00D816C5"/>
    <w:rsid w:val="00D81F92"/>
    <w:rsid w:val="00D8761B"/>
    <w:rsid w:val="00D9118A"/>
    <w:rsid w:val="00D9279F"/>
    <w:rsid w:val="00DA1913"/>
    <w:rsid w:val="00DA3427"/>
    <w:rsid w:val="00DA554C"/>
    <w:rsid w:val="00DA593E"/>
    <w:rsid w:val="00DA7048"/>
    <w:rsid w:val="00DB2CD7"/>
    <w:rsid w:val="00DB3D98"/>
    <w:rsid w:val="00DB66B7"/>
    <w:rsid w:val="00DB6EF5"/>
    <w:rsid w:val="00DB7612"/>
    <w:rsid w:val="00DB7FA5"/>
    <w:rsid w:val="00DC3C50"/>
    <w:rsid w:val="00DC3CA5"/>
    <w:rsid w:val="00DC460F"/>
    <w:rsid w:val="00DC59B3"/>
    <w:rsid w:val="00DC6B5B"/>
    <w:rsid w:val="00DC7FF0"/>
    <w:rsid w:val="00DD0A1A"/>
    <w:rsid w:val="00DD0CB1"/>
    <w:rsid w:val="00DD1C99"/>
    <w:rsid w:val="00DD309D"/>
    <w:rsid w:val="00DD4140"/>
    <w:rsid w:val="00DD554E"/>
    <w:rsid w:val="00DD7338"/>
    <w:rsid w:val="00DD73F1"/>
    <w:rsid w:val="00DE2529"/>
    <w:rsid w:val="00DF24FA"/>
    <w:rsid w:val="00DF3E45"/>
    <w:rsid w:val="00DF5781"/>
    <w:rsid w:val="00E00987"/>
    <w:rsid w:val="00E036A7"/>
    <w:rsid w:val="00E0779B"/>
    <w:rsid w:val="00E17EF4"/>
    <w:rsid w:val="00E2293A"/>
    <w:rsid w:val="00E262EE"/>
    <w:rsid w:val="00E27DB8"/>
    <w:rsid w:val="00E30E4C"/>
    <w:rsid w:val="00E316B8"/>
    <w:rsid w:val="00E32F37"/>
    <w:rsid w:val="00E33206"/>
    <w:rsid w:val="00E339A6"/>
    <w:rsid w:val="00E36B3F"/>
    <w:rsid w:val="00E37073"/>
    <w:rsid w:val="00E37E0A"/>
    <w:rsid w:val="00E41D04"/>
    <w:rsid w:val="00E42F32"/>
    <w:rsid w:val="00E4324C"/>
    <w:rsid w:val="00E46A3D"/>
    <w:rsid w:val="00E548EC"/>
    <w:rsid w:val="00E54C24"/>
    <w:rsid w:val="00E56084"/>
    <w:rsid w:val="00E57890"/>
    <w:rsid w:val="00E65A50"/>
    <w:rsid w:val="00E671BE"/>
    <w:rsid w:val="00E70AED"/>
    <w:rsid w:val="00E71835"/>
    <w:rsid w:val="00E72F6B"/>
    <w:rsid w:val="00E7537C"/>
    <w:rsid w:val="00E7668A"/>
    <w:rsid w:val="00E76A94"/>
    <w:rsid w:val="00E76FAE"/>
    <w:rsid w:val="00E7705B"/>
    <w:rsid w:val="00E776CA"/>
    <w:rsid w:val="00E801C6"/>
    <w:rsid w:val="00E83D94"/>
    <w:rsid w:val="00E85CAE"/>
    <w:rsid w:val="00E86753"/>
    <w:rsid w:val="00E9361F"/>
    <w:rsid w:val="00E9474B"/>
    <w:rsid w:val="00EA51BA"/>
    <w:rsid w:val="00EA5E84"/>
    <w:rsid w:val="00EA67C6"/>
    <w:rsid w:val="00EB14C4"/>
    <w:rsid w:val="00EB43D7"/>
    <w:rsid w:val="00EB5751"/>
    <w:rsid w:val="00EB7536"/>
    <w:rsid w:val="00EC122C"/>
    <w:rsid w:val="00EC224C"/>
    <w:rsid w:val="00EC280F"/>
    <w:rsid w:val="00EC3A6E"/>
    <w:rsid w:val="00EC4057"/>
    <w:rsid w:val="00EC638D"/>
    <w:rsid w:val="00EC679C"/>
    <w:rsid w:val="00EC7E2D"/>
    <w:rsid w:val="00ED5876"/>
    <w:rsid w:val="00EE1973"/>
    <w:rsid w:val="00EE4201"/>
    <w:rsid w:val="00EE5CF9"/>
    <w:rsid w:val="00EE6843"/>
    <w:rsid w:val="00EE6E91"/>
    <w:rsid w:val="00EE711E"/>
    <w:rsid w:val="00EF1FF3"/>
    <w:rsid w:val="00EF368D"/>
    <w:rsid w:val="00EF4FAA"/>
    <w:rsid w:val="00EF64CE"/>
    <w:rsid w:val="00EF6F10"/>
    <w:rsid w:val="00EF6F7A"/>
    <w:rsid w:val="00F00464"/>
    <w:rsid w:val="00F016A4"/>
    <w:rsid w:val="00F01E66"/>
    <w:rsid w:val="00F048EE"/>
    <w:rsid w:val="00F1008D"/>
    <w:rsid w:val="00F11E77"/>
    <w:rsid w:val="00F122D2"/>
    <w:rsid w:val="00F17A22"/>
    <w:rsid w:val="00F212F2"/>
    <w:rsid w:val="00F220D2"/>
    <w:rsid w:val="00F23B2D"/>
    <w:rsid w:val="00F35425"/>
    <w:rsid w:val="00F35E9A"/>
    <w:rsid w:val="00F36295"/>
    <w:rsid w:val="00F36B05"/>
    <w:rsid w:val="00F4130A"/>
    <w:rsid w:val="00F427F5"/>
    <w:rsid w:val="00F43D6D"/>
    <w:rsid w:val="00F44F9C"/>
    <w:rsid w:val="00F46ADC"/>
    <w:rsid w:val="00F528F3"/>
    <w:rsid w:val="00F53AC9"/>
    <w:rsid w:val="00F5430A"/>
    <w:rsid w:val="00F570A0"/>
    <w:rsid w:val="00F5716A"/>
    <w:rsid w:val="00F57F69"/>
    <w:rsid w:val="00F6188D"/>
    <w:rsid w:val="00F65B08"/>
    <w:rsid w:val="00F67A0C"/>
    <w:rsid w:val="00F70154"/>
    <w:rsid w:val="00F82B86"/>
    <w:rsid w:val="00F872C0"/>
    <w:rsid w:val="00F9045F"/>
    <w:rsid w:val="00F90852"/>
    <w:rsid w:val="00F908A7"/>
    <w:rsid w:val="00F90D10"/>
    <w:rsid w:val="00F91C22"/>
    <w:rsid w:val="00F9352A"/>
    <w:rsid w:val="00F93578"/>
    <w:rsid w:val="00F9374A"/>
    <w:rsid w:val="00FA3792"/>
    <w:rsid w:val="00FA62C5"/>
    <w:rsid w:val="00FA78F2"/>
    <w:rsid w:val="00FB2623"/>
    <w:rsid w:val="00FB4A31"/>
    <w:rsid w:val="00FB7C2E"/>
    <w:rsid w:val="00FC06AD"/>
    <w:rsid w:val="00FC3283"/>
    <w:rsid w:val="00FC384F"/>
    <w:rsid w:val="00FC5976"/>
    <w:rsid w:val="00FC60EC"/>
    <w:rsid w:val="00FD19D0"/>
    <w:rsid w:val="00FD34D3"/>
    <w:rsid w:val="00FD5DBD"/>
    <w:rsid w:val="00FD6D61"/>
    <w:rsid w:val="00FD7175"/>
    <w:rsid w:val="00FD736F"/>
    <w:rsid w:val="00FD748F"/>
    <w:rsid w:val="00FD7531"/>
    <w:rsid w:val="00FE1187"/>
    <w:rsid w:val="00FE2042"/>
    <w:rsid w:val="00FE4689"/>
    <w:rsid w:val="00FF4AEB"/>
    <w:rsid w:val="00FF73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48C3CD"/>
  <w15:docId w15:val="{4E50E4FA-C82D-4730-808A-D92AA3F5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6B9D"/>
    <w:rPr>
      <w:rFonts w:ascii="Arial" w:eastAsia="Times New Roman" w:hAnsi="Arial" w:cs="Arial"/>
      <w:sz w:val="22"/>
      <w:szCs w:val="22"/>
      <w:lang w:val="en-GB" w:eastAsia="de-DE"/>
    </w:rPr>
  </w:style>
  <w:style w:type="paragraph" w:styleId="Nadpis2">
    <w:name w:val="heading 2"/>
    <w:basedOn w:val="Normln"/>
    <w:next w:val="Normln"/>
    <w:link w:val="Nadpis2Char"/>
    <w:qFormat/>
    <w:rsid w:val="00756B9D"/>
    <w:pPr>
      <w:keepNext/>
      <w:widowControl w:val="0"/>
      <w:pBdr>
        <w:top w:val="single" w:sz="4" w:space="1" w:color="auto"/>
        <w:left w:val="single" w:sz="4" w:space="4" w:color="auto"/>
        <w:bottom w:val="single" w:sz="4" w:space="0" w:color="auto"/>
        <w:right w:val="single" w:sz="4" w:space="4" w:color="auto"/>
      </w:pBdr>
      <w:spacing w:line="312" w:lineRule="auto"/>
      <w:ind w:right="567"/>
      <w:outlineLvl w:val="1"/>
    </w:pPr>
    <w:rPr>
      <w:rFonts w:cs="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56B9D"/>
    <w:rPr>
      <w:rFonts w:ascii="Arial" w:eastAsia="Times New Roman" w:hAnsi="Arial" w:cs="Times New Roman"/>
      <w:b/>
      <w:bCs/>
      <w:sz w:val="20"/>
      <w:szCs w:val="24"/>
      <w:lang w:val="en-GB" w:eastAsia="de-DE"/>
    </w:rPr>
  </w:style>
  <w:style w:type="paragraph" w:styleId="Zkladntext3">
    <w:name w:val="Body Text 3"/>
    <w:basedOn w:val="Normln"/>
    <w:link w:val="Zkladntext3Char"/>
    <w:rsid w:val="00756B9D"/>
    <w:pPr>
      <w:widowControl w:val="0"/>
      <w:spacing w:line="312" w:lineRule="auto"/>
      <w:ind w:right="567"/>
    </w:pPr>
    <w:rPr>
      <w:rFonts w:cs="Times New Roman"/>
      <w:b/>
      <w:bCs/>
      <w:sz w:val="21"/>
      <w:szCs w:val="24"/>
    </w:rPr>
  </w:style>
  <w:style w:type="character" w:customStyle="1" w:styleId="Zkladntext3Char">
    <w:name w:val="Základní text 3 Char"/>
    <w:link w:val="Zkladntext3"/>
    <w:rsid w:val="00756B9D"/>
    <w:rPr>
      <w:rFonts w:ascii="Arial" w:eastAsia="Times New Roman" w:hAnsi="Arial" w:cs="Times New Roman"/>
      <w:b/>
      <w:bCs/>
      <w:sz w:val="21"/>
      <w:szCs w:val="24"/>
      <w:lang w:val="en-GB" w:eastAsia="de-DE"/>
    </w:rPr>
  </w:style>
  <w:style w:type="character" w:styleId="Odkaznakoment">
    <w:name w:val="annotation reference"/>
    <w:uiPriority w:val="99"/>
    <w:semiHidden/>
    <w:unhideWhenUsed/>
    <w:rsid w:val="00756B9D"/>
    <w:rPr>
      <w:sz w:val="16"/>
      <w:szCs w:val="16"/>
    </w:rPr>
  </w:style>
  <w:style w:type="paragraph" w:styleId="Textkomente">
    <w:name w:val="annotation text"/>
    <w:basedOn w:val="Normln"/>
    <w:link w:val="TextkomenteChar"/>
    <w:uiPriority w:val="99"/>
    <w:semiHidden/>
    <w:unhideWhenUsed/>
    <w:rsid w:val="00756B9D"/>
    <w:rPr>
      <w:rFonts w:cs="Times New Roman"/>
      <w:sz w:val="20"/>
      <w:szCs w:val="20"/>
    </w:rPr>
  </w:style>
  <w:style w:type="character" w:customStyle="1" w:styleId="TextkomenteChar">
    <w:name w:val="Text komentáře Char"/>
    <w:link w:val="Textkomente"/>
    <w:uiPriority w:val="99"/>
    <w:semiHidden/>
    <w:rsid w:val="00756B9D"/>
    <w:rPr>
      <w:rFonts w:ascii="Arial" w:eastAsia="Times New Roman" w:hAnsi="Arial" w:cs="Times New Roman"/>
      <w:sz w:val="20"/>
      <w:szCs w:val="20"/>
      <w:lang w:val="en-GB"/>
    </w:rPr>
  </w:style>
  <w:style w:type="character" w:styleId="Hypertextovodkaz">
    <w:name w:val="Hyperlink"/>
    <w:uiPriority w:val="99"/>
    <w:unhideWhenUsed/>
    <w:rsid w:val="00756B9D"/>
    <w:rPr>
      <w:color w:val="0000FF"/>
      <w:u w:val="single"/>
    </w:rPr>
  </w:style>
  <w:style w:type="paragraph" w:styleId="Textbubliny">
    <w:name w:val="Balloon Text"/>
    <w:basedOn w:val="Normln"/>
    <w:link w:val="TextbublinyChar"/>
    <w:uiPriority w:val="99"/>
    <w:semiHidden/>
    <w:unhideWhenUsed/>
    <w:rsid w:val="00756B9D"/>
    <w:rPr>
      <w:rFonts w:ascii="Segoe UI" w:hAnsi="Segoe UI" w:cs="Times New Roman"/>
      <w:sz w:val="18"/>
      <w:szCs w:val="18"/>
    </w:rPr>
  </w:style>
  <w:style w:type="character" w:customStyle="1" w:styleId="TextbublinyChar">
    <w:name w:val="Text bubliny Char"/>
    <w:link w:val="Textbubliny"/>
    <w:uiPriority w:val="99"/>
    <w:semiHidden/>
    <w:rsid w:val="00756B9D"/>
    <w:rPr>
      <w:rFonts w:ascii="Segoe UI" w:eastAsia="Times New Roman" w:hAnsi="Segoe UI" w:cs="Segoe UI"/>
      <w:sz w:val="18"/>
      <w:szCs w:val="18"/>
      <w:lang w:val="en-GB" w:eastAsia="de-DE"/>
    </w:rPr>
  </w:style>
  <w:style w:type="paragraph" w:styleId="Zkladntext">
    <w:name w:val="Body Text"/>
    <w:basedOn w:val="Normln"/>
    <w:link w:val="ZkladntextChar"/>
    <w:uiPriority w:val="99"/>
    <w:unhideWhenUsed/>
    <w:rsid w:val="005F2A8C"/>
    <w:pPr>
      <w:spacing w:after="120"/>
    </w:pPr>
    <w:rPr>
      <w:rFonts w:cs="Times New Roman"/>
      <w:sz w:val="20"/>
      <w:szCs w:val="20"/>
    </w:rPr>
  </w:style>
  <w:style w:type="character" w:customStyle="1" w:styleId="ZkladntextChar">
    <w:name w:val="Základní text Char"/>
    <w:link w:val="Zkladntext"/>
    <w:uiPriority w:val="99"/>
    <w:rsid w:val="005F2A8C"/>
    <w:rPr>
      <w:rFonts w:ascii="Arial" w:eastAsia="Times New Roman" w:hAnsi="Arial" w:cs="Arial"/>
      <w:lang w:val="en-GB" w:eastAsia="de-DE"/>
    </w:rPr>
  </w:style>
  <w:style w:type="paragraph" w:styleId="Zhlav">
    <w:name w:val="header"/>
    <w:basedOn w:val="Normln"/>
    <w:link w:val="ZhlavChar"/>
    <w:uiPriority w:val="99"/>
    <w:unhideWhenUsed/>
    <w:rsid w:val="000062D2"/>
    <w:pPr>
      <w:tabs>
        <w:tab w:val="center" w:pos="4536"/>
        <w:tab w:val="right" w:pos="9072"/>
      </w:tabs>
    </w:pPr>
    <w:rPr>
      <w:rFonts w:cs="Times New Roman"/>
      <w:sz w:val="20"/>
      <w:szCs w:val="20"/>
    </w:rPr>
  </w:style>
  <w:style w:type="character" w:customStyle="1" w:styleId="ZhlavChar">
    <w:name w:val="Záhlaví Char"/>
    <w:link w:val="Zhlav"/>
    <w:uiPriority w:val="99"/>
    <w:rsid w:val="000062D2"/>
    <w:rPr>
      <w:rFonts w:ascii="Arial" w:eastAsia="Times New Roman" w:hAnsi="Arial" w:cs="Arial"/>
      <w:lang w:val="en-GB" w:eastAsia="de-DE"/>
    </w:rPr>
  </w:style>
  <w:style w:type="paragraph" w:styleId="Zpat">
    <w:name w:val="footer"/>
    <w:basedOn w:val="Normln"/>
    <w:link w:val="ZpatChar"/>
    <w:uiPriority w:val="99"/>
    <w:unhideWhenUsed/>
    <w:rsid w:val="000062D2"/>
    <w:pPr>
      <w:tabs>
        <w:tab w:val="center" w:pos="4536"/>
        <w:tab w:val="right" w:pos="9072"/>
      </w:tabs>
    </w:pPr>
    <w:rPr>
      <w:rFonts w:cs="Times New Roman"/>
      <w:sz w:val="20"/>
      <w:szCs w:val="20"/>
    </w:rPr>
  </w:style>
  <w:style w:type="character" w:customStyle="1" w:styleId="ZpatChar">
    <w:name w:val="Zápatí Char"/>
    <w:link w:val="Zpat"/>
    <w:uiPriority w:val="99"/>
    <w:rsid w:val="000062D2"/>
    <w:rPr>
      <w:rFonts w:ascii="Arial" w:eastAsia="Times New Roman" w:hAnsi="Arial" w:cs="Arial"/>
      <w:lang w:val="en-GB" w:eastAsia="de-DE"/>
    </w:rPr>
  </w:style>
  <w:style w:type="paragraph" w:styleId="Pedmtkomente">
    <w:name w:val="annotation subject"/>
    <w:basedOn w:val="Textkomente"/>
    <w:next w:val="Textkomente"/>
    <w:link w:val="PedmtkomenteChar"/>
    <w:uiPriority w:val="99"/>
    <w:semiHidden/>
    <w:unhideWhenUsed/>
    <w:rsid w:val="00206296"/>
    <w:rPr>
      <w:rFonts w:cs="Arial"/>
      <w:b/>
      <w:bCs/>
    </w:rPr>
  </w:style>
  <w:style w:type="character" w:customStyle="1" w:styleId="PedmtkomenteChar">
    <w:name w:val="Předmět komentáře Char"/>
    <w:basedOn w:val="TextkomenteChar"/>
    <w:link w:val="Pedmtkomente"/>
    <w:uiPriority w:val="99"/>
    <w:semiHidden/>
    <w:rsid w:val="00206296"/>
    <w:rPr>
      <w:rFonts w:ascii="Arial" w:eastAsia="Times New Roman" w:hAnsi="Arial" w:cs="Arial"/>
      <w:b/>
      <w:bCs/>
      <w:sz w:val="20"/>
      <w:szCs w:val="20"/>
      <w:lang w:val="en-GB" w:eastAsia="de-DE"/>
    </w:rPr>
  </w:style>
  <w:style w:type="paragraph" w:styleId="Revize">
    <w:name w:val="Revision"/>
    <w:hidden/>
    <w:uiPriority w:val="99"/>
    <w:semiHidden/>
    <w:rsid w:val="00206296"/>
    <w:rPr>
      <w:rFonts w:ascii="Arial" w:eastAsia="Times New Roman" w:hAnsi="Arial" w:cs="Arial"/>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90531">
      <w:bodyDiv w:val="1"/>
      <w:marLeft w:val="0"/>
      <w:marRight w:val="0"/>
      <w:marTop w:val="0"/>
      <w:marBottom w:val="0"/>
      <w:divBdr>
        <w:top w:val="none" w:sz="0" w:space="0" w:color="auto"/>
        <w:left w:val="none" w:sz="0" w:space="0" w:color="auto"/>
        <w:bottom w:val="none" w:sz="0" w:space="0" w:color="auto"/>
        <w:right w:val="none" w:sz="0" w:space="0" w:color="auto"/>
      </w:divBdr>
    </w:div>
    <w:div w:id="15374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AF36-BB0D-4F57-9E3B-39781150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496</Words>
  <Characters>2927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Stadler</dc:creator>
  <cp:lastModifiedBy>Martin Cerny</cp:lastModifiedBy>
  <cp:revision>6</cp:revision>
  <cp:lastPrinted>2019-02-19T08:58:00Z</cp:lastPrinted>
  <dcterms:created xsi:type="dcterms:W3CDTF">2019-02-18T14:53:00Z</dcterms:created>
  <dcterms:modified xsi:type="dcterms:W3CDTF">2019-02-19T08:59:00Z</dcterms:modified>
</cp:coreProperties>
</file>